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47EF" w14:textId="25F5C6DD" w:rsidR="007B77D6" w:rsidRDefault="000618EB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Incident Database Reporting Guidelines</w:t>
      </w:r>
    </w:p>
    <w:p w14:paraId="3BB034A6" w14:textId="586AD74B" w:rsidR="009B25E3" w:rsidRPr="00AA7A78" w:rsidRDefault="000618EB" w:rsidP="000618EB">
      <w:pPr>
        <w:rPr>
          <w:rFonts w:ascii="Noto Serif Armenian Light" w:hAnsi="Noto Serif Armenian Light"/>
        </w:rPr>
      </w:pPr>
      <w:r>
        <w:rPr>
          <w:rFonts w:ascii="Arial" w:hAnsi="Arial" w:cs="Arial"/>
          <w:b/>
          <w:noProof/>
          <w:color w:val="FF6600"/>
          <w:sz w:val="36"/>
          <w:szCs w:val="18"/>
          <w:lang w:eastAsia="en-AU"/>
        </w:rPr>
        <w:drawing>
          <wp:inline distT="0" distB="0" distL="0" distR="0" wp14:anchorId="15D2500F" wp14:editId="00A2BC43">
            <wp:extent cx="6429375" cy="7696200"/>
            <wp:effectExtent l="38100" t="19050" r="85725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B25E3" w:rsidRPr="00AA7A78" w:rsidSect="00EB2094">
      <w:headerReference w:type="default" r:id="rId13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854B" w14:textId="77777777" w:rsidR="00AA7A78" w:rsidRDefault="00AA7A7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0005581" wp14:editId="17DD05BD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65078166" name="Picture 65078166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531EF44" wp14:editId="37B4C1BF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65985788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363259368" name="Rectangle 363259368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B308FC" w14:paraId="2C4BD9D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C229B0B" w14:textId="71CC9A25" w:rsidR="00B308FC" w:rsidRPr="00BE0CAA" w:rsidRDefault="000618EB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Incident Database Reporting Guidelines (011G)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6A2F74C" w14:textId="4C2A9FFC" w:rsidR="00B308FC" w:rsidRPr="00BE0CAA" w:rsidRDefault="00B308FC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7B2F1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4F5FF31" w14:textId="77777777" w:rsidR="00B308FC" w:rsidRPr="00BE0CAA" w:rsidRDefault="00B308FC" w:rsidP="00B308FC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B308FC" w14:paraId="5CAAB0CA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74EFC053" w14:textId="2369102F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CB22019" w14:textId="1853C30F" w:rsidR="00B308FC" w:rsidRDefault="007B2F1E" w:rsidP="00B308FC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September</w:t>
                                  </w:r>
                                  <w:r w:rsidR="000618EB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488620F2" w14:textId="77777777" w:rsidR="00B308FC" w:rsidRDefault="00B308FC" w:rsidP="00B308FC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D1D29" w14:textId="77777777" w:rsidR="00AA7A78" w:rsidRDefault="00AA7A78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6337604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EF44" id="Group 2" o:spid="_x0000_s1026" style="position:absolute;margin-left:-50.15pt;margin-top:-35.5pt;width:606.15pt;height:846.45pt;z-index:-251649024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">
              <v:rect id="Rectangle 363259368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B308FC" w14:paraId="2C4BD9D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C229B0B" w14:textId="71CC9A25" w:rsidR="00B308FC" w:rsidRPr="00BE0CAA" w:rsidRDefault="000618EB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Incident Database Reporting Guidelines (011G)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6A2F74C" w14:textId="4C2A9FFC" w:rsidR="00B308FC" w:rsidRPr="00BE0CAA" w:rsidRDefault="00B308FC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7B2F1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4F5FF31" w14:textId="77777777" w:rsidR="00B308FC" w:rsidRPr="00BE0CAA" w:rsidRDefault="00B308FC" w:rsidP="00B308FC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13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B308FC" w14:paraId="5CAAB0CA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74EFC053" w14:textId="2369102F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CB22019" w14:textId="1853C30F" w:rsidR="00B308FC" w:rsidRDefault="007B2F1E" w:rsidP="00B308FC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September</w:t>
                            </w:r>
                            <w:r w:rsidR="000618EB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488620F2" w14:textId="77777777" w:rsidR="00B308FC" w:rsidRDefault="00B308FC" w:rsidP="00B308FC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4D1D29" w14:textId="77777777" w:rsidR="00AA7A78" w:rsidRDefault="00AA7A78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0A52"/>
    <w:multiLevelType w:val="multilevel"/>
    <w:tmpl w:val="C4DA7D26"/>
    <w:lvl w:ilvl="0">
      <w:start w:val="1"/>
      <w:numFmt w:val="decimal"/>
      <w:pStyle w:val="GPPHeading1"/>
      <w:lvlText w:val="%1.0"/>
      <w:lvlJc w:val="left"/>
      <w:pPr>
        <w:ind w:left="567" w:hanging="567"/>
      </w:pPr>
      <w:rPr>
        <w:rFonts w:ascii="Arial Bold" w:hAnsi="Arial Bold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1"/>
      <w:lvlJc w:val="left"/>
      <w:pPr>
        <w:ind w:left="1843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43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090"/>
        </w:tabs>
        <w:ind w:left="3090" w:hanging="1105"/>
      </w:pPr>
      <w:rPr>
        <w:rFonts w:ascii="Arial" w:hAnsi="Arial" w:hint="default"/>
        <w:b/>
        <w:i w:val="0"/>
        <w:sz w:val="22"/>
      </w:rPr>
    </w:lvl>
    <w:lvl w:ilvl="5">
      <w:start w:val="1"/>
      <w:numFmt w:val="none"/>
      <w:lvlText w:val="%1.%2.%3.%4.%5.%6."/>
      <w:lvlJc w:val="left"/>
      <w:pPr>
        <w:ind w:left="3402" w:hanging="567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54755952"/>
    <w:multiLevelType w:val="multilevel"/>
    <w:tmpl w:val="3E84C67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E69"/>
    <w:multiLevelType w:val="hybridMultilevel"/>
    <w:tmpl w:val="130AC1CC"/>
    <w:lvl w:ilvl="0" w:tplc="49D4A4C0">
      <w:start w:val="1"/>
      <w:numFmt w:val="bullet"/>
      <w:pStyle w:val="SICBulletPointsSecondary"/>
      <w:lvlText w:val=""/>
      <w:lvlJc w:val="left"/>
      <w:pPr>
        <w:ind w:left="3524" w:hanging="360"/>
      </w:pPr>
      <w:rPr>
        <w:rFonts w:ascii="Symbol" w:hAnsi="Symbol" w:hint="default"/>
        <w:color w:val="133670"/>
      </w:rPr>
    </w:lvl>
    <w:lvl w:ilvl="1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num w:numId="1" w16cid:durableId="1727024286">
    <w:abstractNumId w:val="1"/>
  </w:num>
  <w:num w:numId="2" w16cid:durableId="1066801438">
    <w:abstractNumId w:val="2"/>
  </w:num>
  <w:num w:numId="3" w16cid:durableId="550573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618EB"/>
    <w:rsid w:val="00090DE8"/>
    <w:rsid w:val="000A4560"/>
    <w:rsid w:val="000D75C3"/>
    <w:rsid w:val="00120BFC"/>
    <w:rsid w:val="00150414"/>
    <w:rsid w:val="00197A7D"/>
    <w:rsid w:val="00283265"/>
    <w:rsid w:val="002B2468"/>
    <w:rsid w:val="0035226C"/>
    <w:rsid w:val="00356151"/>
    <w:rsid w:val="00390A9C"/>
    <w:rsid w:val="005034BA"/>
    <w:rsid w:val="005D3974"/>
    <w:rsid w:val="0061632A"/>
    <w:rsid w:val="00717ED4"/>
    <w:rsid w:val="007B2F1E"/>
    <w:rsid w:val="007B77D6"/>
    <w:rsid w:val="007C2910"/>
    <w:rsid w:val="007E53AA"/>
    <w:rsid w:val="00881786"/>
    <w:rsid w:val="008C68CF"/>
    <w:rsid w:val="009214F7"/>
    <w:rsid w:val="009B25E3"/>
    <w:rsid w:val="00AA7A78"/>
    <w:rsid w:val="00AD4256"/>
    <w:rsid w:val="00B308FC"/>
    <w:rsid w:val="00BE0CAA"/>
    <w:rsid w:val="00C02B8E"/>
    <w:rsid w:val="00CB4075"/>
    <w:rsid w:val="00E506C0"/>
    <w:rsid w:val="00EB2094"/>
    <w:rsid w:val="00EC7942"/>
    <w:rsid w:val="00EE2988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qFormat/>
    <w:rsid w:val="00283265"/>
    <w:pPr>
      <w:keepNext/>
      <w:keepLines/>
      <w:numPr>
        <w:numId w:val="1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,ISS NUMBER INDENT"/>
    <w:basedOn w:val="Heading1"/>
    <w:next w:val="Normal"/>
    <w:link w:val="Heading2Char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,ISS Indent 3"/>
    <w:basedOn w:val="Heading2"/>
    <w:next w:val="Normal"/>
    <w:link w:val="Heading3Char"/>
    <w:unhideWhenUsed/>
    <w:qFormat/>
    <w:rsid w:val="007B77D6"/>
    <w:pPr>
      <w:numPr>
        <w:ilvl w:val="2"/>
      </w:numPr>
      <w:ind w:left="1588" w:hanging="737"/>
      <w:outlineLvl w:val="2"/>
    </w:pPr>
  </w:style>
  <w:style w:type="paragraph" w:styleId="Heading4">
    <w:name w:val="heading 4"/>
    <w:basedOn w:val="Heading3"/>
    <w:next w:val="Normal"/>
    <w:link w:val="Heading4Char"/>
    <w:unhideWhenUsed/>
    <w:qFormat/>
    <w:rsid w:val="00390A9C"/>
    <w:pPr>
      <w:numPr>
        <w:ilvl w:val="3"/>
      </w:numPr>
      <w:ind w:left="2234" w:hanging="646"/>
      <w:outlineLvl w:val="3"/>
    </w:pPr>
    <w:rPr>
      <w:rFonts w:cs="Arial"/>
      <w:b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7D6"/>
    <w:pPr>
      <w:keepNext/>
      <w:keepLines/>
      <w:spacing w:before="40" w:after="0" w:line="240" w:lineRule="auto"/>
      <w:ind w:left="1008" w:hanging="1008"/>
      <w:jc w:val="center"/>
      <w:outlineLvl w:val="4"/>
    </w:pPr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7D6"/>
    <w:pPr>
      <w:keepNext/>
      <w:keepLines/>
      <w:spacing w:before="40" w:after="0" w:line="240" w:lineRule="auto"/>
      <w:ind w:left="1152" w:hanging="1152"/>
      <w:jc w:val="center"/>
      <w:outlineLvl w:val="5"/>
    </w:pPr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296" w:hanging="1296"/>
      <w:jc w:val="center"/>
      <w:outlineLvl w:val="6"/>
    </w:pPr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440" w:hanging="1440"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D6"/>
    <w:pPr>
      <w:keepNext/>
      <w:keepLines/>
      <w:spacing w:before="40" w:after="0" w:line="240" w:lineRule="auto"/>
      <w:ind w:left="1584" w:hanging="1584"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,ISS NUMBER INDENT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aliases w:val="Bullet points,BRS Bullet Lists"/>
    <w:basedOn w:val="Normal"/>
    <w:link w:val="ListParagraphChar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,ISS Indent 3 Char"/>
    <w:basedOn w:val="DefaultParagraphFont"/>
    <w:link w:val="Heading3"/>
    <w:uiPriority w:val="9"/>
    <w:rsid w:val="007B77D6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308FC"/>
    <w:pPr>
      <w:tabs>
        <w:tab w:val="left" w:pos="420"/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90A9C"/>
    <w:rPr>
      <w:rFonts w:eastAsiaTheme="majorEastAsia" w:cs="Arial"/>
      <w:bCs/>
      <w:color w:val="533E7C" w:themeColor="accent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B77D6"/>
    <w:pPr>
      <w:spacing w:after="100"/>
      <w:ind w:left="440"/>
    </w:pPr>
  </w:style>
  <w:style w:type="character" w:customStyle="1" w:styleId="Heading5Char">
    <w:name w:val="Heading 5 Char"/>
    <w:basedOn w:val="DefaultParagraphFont"/>
    <w:link w:val="Heading5"/>
    <w:uiPriority w:val="9"/>
    <w:rsid w:val="007B77D6"/>
    <w:rPr>
      <w:rFonts w:asciiTheme="majorHAnsi" w:eastAsiaTheme="majorEastAsia" w:hAnsiTheme="majorHAnsi" w:cstheme="majorBidi"/>
      <w:color w:val="3D2E5C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B77D6"/>
    <w:rPr>
      <w:rFonts w:asciiTheme="majorHAnsi" w:eastAsiaTheme="majorEastAsia" w:hAnsiTheme="majorHAnsi" w:cstheme="majorBidi"/>
      <w:color w:val="291E3D" w:themeColor="accent1" w:themeShade="7F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D6"/>
    <w:rPr>
      <w:rFonts w:asciiTheme="majorHAnsi" w:eastAsiaTheme="majorEastAsia" w:hAnsiTheme="majorHAnsi" w:cstheme="majorBidi"/>
      <w:i/>
      <w:iCs/>
      <w:color w:val="291E3D" w:themeColor="accent1" w:themeShade="7F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D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D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D6"/>
    <w:pPr>
      <w:spacing w:before="120" w:after="0" w:line="240" w:lineRule="auto"/>
      <w:jc w:val="center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D6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ListParagraph"/>
    <w:link w:val="Style1Char"/>
    <w:qFormat/>
    <w:rsid w:val="007B77D6"/>
    <w:pPr>
      <w:spacing w:before="120" w:after="120" w:line="240" w:lineRule="auto"/>
      <w:ind w:left="0"/>
      <w:jc w:val="center"/>
    </w:pPr>
    <w:rPr>
      <w:rFonts w:ascii="Arial" w:hAnsi="Arial" w:cs="Arial"/>
      <w:b/>
      <w:szCs w:val="20"/>
    </w:rPr>
  </w:style>
  <w:style w:type="character" w:styleId="SubtleReference">
    <w:name w:val="Subtle Reference"/>
    <w:basedOn w:val="DefaultParagraphFont"/>
    <w:uiPriority w:val="31"/>
    <w:qFormat/>
    <w:rsid w:val="007B77D6"/>
    <w:rPr>
      <w:smallCaps/>
      <w:color w:val="5A5A5A" w:themeColor="text1" w:themeTint="A5"/>
    </w:rPr>
  </w:style>
  <w:style w:type="character" w:customStyle="1" w:styleId="ListParagraphChar">
    <w:name w:val="List Paragraph Char"/>
    <w:aliases w:val="Bullet points Char,BRS Bullet Lists Char"/>
    <w:basedOn w:val="DefaultParagraphFont"/>
    <w:link w:val="ListParagraph"/>
    <w:uiPriority w:val="34"/>
    <w:rsid w:val="007B77D6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7B77D6"/>
    <w:rPr>
      <w:rFonts w:ascii="Arial" w:hAnsi="Arial" w:cs="Arial"/>
      <w:b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B77D6"/>
    <w:rPr>
      <w:i/>
      <w:iCs/>
    </w:rPr>
  </w:style>
  <w:style w:type="paragraph" w:customStyle="1" w:styleId="SICBulletPoints">
    <w:name w:val="SIC Bullet Points"/>
    <w:basedOn w:val="Normal"/>
    <w:autoRedefine/>
    <w:qFormat/>
    <w:rsid w:val="007B77D6"/>
    <w:pPr>
      <w:tabs>
        <w:tab w:val="left" w:pos="2552"/>
      </w:tabs>
      <w:spacing w:before="40" w:after="0" w:line="240" w:lineRule="exact"/>
      <w:ind w:left="720"/>
    </w:pPr>
    <w:rPr>
      <w:rFonts w:ascii="Arial" w:hAnsi="Arial" w:cs="Arial"/>
      <w:color w:val="424342"/>
      <w:kern w:val="0"/>
      <w14:ligatures w14:val="none"/>
    </w:rPr>
  </w:style>
  <w:style w:type="paragraph" w:customStyle="1" w:styleId="SICSubHeading">
    <w:name w:val="SIC Sub Heading"/>
    <w:basedOn w:val="Normal"/>
    <w:autoRedefine/>
    <w:qFormat/>
    <w:rsid w:val="007B77D6"/>
    <w:pPr>
      <w:widowControl w:val="0"/>
      <w:tabs>
        <w:tab w:val="left" w:pos="3402"/>
      </w:tabs>
      <w:autoSpaceDE w:val="0"/>
      <w:autoSpaceDN w:val="0"/>
      <w:adjustRightInd w:val="0"/>
      <w:spacing w:before="120" w:after="120" w:line="240" w:lineRule="atLeast"/>
      <w:ind w:right="-573"/>
      <w:textAlignment w:val="center"/>
      <w:outlineLvl w:val="1"/>
    </w:pPr>
    <w:rPr>
      <w:rFonts w:ascii="Calibri" w:hAnsi="Calibri" w:cs="Arial"/>
      <w:b/>
      <w:bCs/>
      <w:color w:val="133670"/>
      <w:kern w:val="0"/>
      <w:sz w:val="26"/>
      <w:szCs w:val="26"/>
      <w14:ligatures w14:val="none"/>
    </w:rPr>
  </w:style>
  <w:style w:type="paragraph" w:customStyle="1" w:styleId="SICNormal">
    <w:name w:val="SIC Normal"/>
    <w:basedOn w:val="Normal"/>
    <w:link w:val="SICNormalChar"/>
    <w:qFormat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customStyle="1" w:styleId="SICNormalChar">
    <w:name w:val="SIC Normal Char"/>
    <w:basedOn w:val="DefaultParagraphFont"/>
    <w:link w:val="SICNormal"/>
    <w:rsid w:val="007B77D6"/>
    <w:rPr>
      <w:rFonts w:ascii="Calibri" w:hAnsi="Calibri" w:cs="Arial"/>
      <w:color w:val="424342"/>
      <w:kern w:val="0"/>
      <w:sz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B77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77D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ICBulletPointsSecondary">
    <w:name w:val="SIC Bullet Points Secondary"/>
    <w:basedOn w:val="ListParagraph"/>
    <w:qFormat/>
    <w:rsid w:val="007B77D6"/>
    <w:pPr>
      <w:numPr>
        <w:numId w:val="2"/>
      </w:numPr>
      <w:spacing w:before="60" w:after="0" w:line="240" w:lineRule="exact"/>
      <w:ind w:left="596" w:hanging="266"/>
    </w:pPr>
    <w:rPr>
      <w:rFonts w:ascii="Calibri" w:hAnsi="Calibri" w:cs="Arial"/>
      <w:color w:val="424342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7B77D6"/>
    <w:pPr>
      <w:spacing w:line="240" w:lineRule="atLeast"/>
    </w:pPr>
    <w:rPr>
      <w:rFonts w:ascii="Calibri" w:hAnsi="Calibri" w:cs="Arial"/>
      <w:color w:val="424342"/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7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D6"/>
    <w:pPr>
      <w:spacing w:before="120" w:after="120" w:line="240" w:lineRule="auto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D6"/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D6"/>
    <w:rPr>
      <w:rFonts w:ascii="Arial" w:hAnsi="Arial" w:cs="Arial"/>
      <w:b/>
      <w:bCs/>
      <w:kern w:val="0"/>
      <w:sz w:val="20"/>
      <w:szCs w:val="20"/>
      <w14:ligatures w14:val="none"/>
    </w:rPr>
  </w:style>
  <w:style w:type="paragraph" w:customStyle="1" w:styleId="M-FCDescrip">
    <w:name w:val="'M-FC Descrip"/>
    <w:basedOn w:val="Normal"/>
    <w:rsid w:val="00AA7A78"/>
    <w:pPr>
      <w:widowControl w:val="0"/>
      <w:spacing w:before="40" w:after="40" w:line="240" w:lineRule="auto"/>
    </w:pPr>
    <w:rPr>
      <w:rFonts w:ascii="Arial" w:eastAsia="Times New Roman" w:hAnsi="Arial" w:cs="Arial"/>
      <w:b/>
      <w:kern w:val="0"/>
      <w:sz w:val="36"/>
      <w:szCs w:val="36"/>
      <w14:ligatures w14:val="none"/>
    </w:rPr>
  </w:style>
  <w:style w:type="paragraph" w:customStyle="1" w:styleId="GPPHeading1">
    <w:name w:val="GPP Heading 1"/>
    <w:basedOn w:val="Heading1"/>
    <w:next w:val="Normal"/>
    <w:qFormat/>
    <w:rsid w:val="00AA7A78"/>
    <w:pPr>
      <w:keepLines w:val="0"/>
      <w:numPr>
        <w:numId w:val="3"/>
      </w:numPr>
      <w:tabs>
        <w:tab w:val="num" w:pos="360"/>
      </w:tabs>
      <w:spacing w:before="360" w:line="240" w:lineRule="auto"/>
      <w:ind w:left="360" w:hanging="360"/>
      <w:jc w:val="both"/>
    </w:pPr>
    <w:rPr>
      <w:rFonts w:ascii="Arial Bold" w:eastAsia="Times New Roman" w:hAnsi="Arial Bold" w:cs="Arial"/>
      <w:caps/>
      <w:color w:val="auto"/>
      <w:kern w:val="28"/>
      <w:sz w:val="22"/>
      <w:szCs w:val="20"/>
      <w14:ligatures w14:val="none"/>
    </w:rPr>
  </w:style>
  <w:style w:type="table" w:customStyle="1" w:styleId="BizPlantablewhitetoprow">
    <w:name w:val="BizPlan table white top row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paragraph" w:customStyle="1" w:styleId="Inputguidance">
    <w:name w:val="Input guidance"/>
    <w:basedOn w:val="Normal"/>
    <w:qFormat/>
    <w:rsid w:val="00B308FC"/>
    <w:pPr>
      <w:spacing w:before="120" w:after="120" w:line="240" w:lineRule="auto"/>
    </w:pPr>
    <w:rPr>
      <w:rFonts w:asciiTheme="minorHAnsi" w:eastAsia="Times New Roman" w:hAnsiTheme="minorHAnsi" w:cstheme="minorHAnsi"/>
      <w:i/>
      <w:color w:val="767171" w:themeColor="background2" w:themeShade="80"/>
      <w:kern w:val="0"/>
      <w:szCs w:val="20"/>
      <w:lang w:eastAsia="en-AU"/>
      <w14:ligatures w14:val="none"/>
    </w:rPr>
  </w:style>
  <w:style w:type="table" w:customStyle="1" w:styleId="BizPlantablewhiteLHcolumn">
    <w:name w:val="BizPlan table white LH column"/>
    <w:basedOn w:val="TableNormal"/>
    <w:uiPriority w:val="99"/>
    <w:rsid w:val="00B308FC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AD3E9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whitetoprow1">
    <w:name w:val="BizPlan table white top row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singlecell">
    <w:name w:val="BizPlan table single cell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1">
    <w:name w:val="BizPlan table single cell1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singlecell2">
    <w:name w:val="BizPlan table single cell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/>
    <w:tcPr>
      <w:shd w:val="clear" w:color="auto" w:fill="EEF2F7"/>
    </w:tcPr>
  </w:style>
  <w:style w:type="table" w:customStyle="1" w:styleId="BizPlantablewhitetoprow2">
    <w:name w:val="BizPlan table white top row2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  <w:style w:type="table" w:customStyle="1" w:styleId="BizPlantablewhitetoprow3">
    <w:name w:val="BizPlan table white top row3"/>
    <w:basedOn w:val="TableNormal"/>
    <w:uiPriority w:val="99"/>
    <w:rsid w:val="00B308FC"/>
    <w:pPr>
      <w:spacing w:after="0" w:line="240" w:lineRule="auto"/>
    </w:pPr>
    <w:rPr>
      <w:rFonts w:asciiTheme="minorHAnsi" w:eastAsia="Calibri" w:hAnsiTheme="minorHAnsi"/>
      <w:kern w:val="0"/>
      <w14:ligatures w14:val="none"/>
    </w:rPr>
    <w:tblPr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</w:tblPr>
    <w:tcPr>
      <w:shd w:val="clear" w:color="auto" w:fill="EEF2F7"/>
    </w:tcPr>
    <w:tblStylePr w:type="firstRow">
      <w:rPr>
        <w:b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4BC433-311E-4756-BE09-090E4500AE1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CB347B9-B877-4541-AFEC-9281A18F04B0}">
      <dgm:prSet phldrT="[Text]"/>
      <dgm:spPr/>
      <dgm:t>
        <a:bodyPr/>
        <a:lstStyle/>
        <a:p>
          <a:r>
            <a:rPr lang="en-US"/>
            <a:t>Adding an  Incident</a:t>
          </a:r>
        </a:p>
      </dgm:t>
    </dgm:pt>
    <dgm:pt modelId="{BF6E414B-94C3-44E4-B35D-F5BBDA5FE7EB}" type="parTrans" cxnId="{00F726A6-9B15-4D81-97AD-446C97E07D8E}">
      <dgm:prSet/>
      <dgm:spPr/>
      <dgm:t>
        <a:bodyPr/>
        <a:lstStyle/>
        <a:p>
          <a:endParaRPr lang="en-US"/>
        </a:p>
      </dgm:t>
    </dgm:pt>
    <dgm:pt modelId="{3B206F4C-6067-4559-99B3-40743407FD6D}" type="sibTrans" cxnId="{00F726A6-9B15-4D81-97AD-446C97E07D8E}">
      <dgm:prSet/>
      <dgm:spPr/>
      <dgm:t>
        <a:bodyPr/>
        <a:lstStyle/>
        <a:p>
          <a:endParaRPr lang="en-US"/>
        </a:p>
      </dgm:t>
    </dgm:pt>
    <dgm:pt modelId="{82D0F97F-2D83-4903-BDBD-DFA37F40892A}">
      <dgm:prSet phldrT="[Text]" custT="1"/>
      <dgm:spPr/>
      <dgm:t>
        <a:bodyPr/>
        <a:lstStyle/>
        <a:p>
          <a:r>
            <a:rPr lang="en-US" sz="1000"/>
            <a:t>Select the "Report an Incident"  button in the Donesafe dashboard.</a:t>
          </a:r>
        </a:p>
      </dgm:t>
    </dgm:pt>
    <dgm:pt modelId="{624C9502-01D3-4F68-8939-755D4393CC52}" type="parTrans" cxnId="{44543B8C-5869-45A8-83C2-7A520AF9D33E}">
      <dgm:prSet/>
      <dgm:spPr/>
      <dgm:t>
        <a:bodyPr/>
        <a:lstStyle/>
        <a:p>
          <a:endParaRPr lang="en-US"/>
        </a:p>
      </dgm:t>
    </dgm:pt>
    <dgm:pt modelId="{9002775C-6C49-4821-BAC7-9E7A4C336B85}" type="sibTrans" cxnId="{44543B8C-5869-45A8-83C2-7A520AF9D33E}">
      <dgm:prSet/>
      <dgm:spPr/>
      <dgm:t>
        <a:bodyPr/>
        <a:lstStyle/>
        <a:p>
          <a:endParaRPr lang="en-US"/>
        </a:p>
      </dgm:t>
    </dgm:pt>
    <dgm:pt modelId="{65527616-4E62-47AB-99DE-19204759891D}">
      <dgm:prSet phldrT="[Text]"/>
      <dgm:spPr/>
      <dgm:t>
        <a:bodyPr/>
        <a:lstStyle/>
        <a:p>
          <a:r>
            <a:rPr lang="en-US"/>
            <a:t>Submitting an Incident</a:t>
          </a:r>
        </a:p>
      </dgm:t>
    </dgm:pt>
    <dgm:pt modelId="{639C4950-68E6-4301-AF07-D519B2D8918A}" type="parTrans" cxnId="{C1DBC29C-6EBE-4BCF-935F-BF684C738F8E}">
      <dgm:prSet/>
      <dgm:spPr/>
      <dgm:t>
        <a:bodyPr/>
        <a:lstStyle/>
        <a:p>
          <a:endParaRPr lang="en-US"/>
        </a:p>
      </dgm:t>
    </dgm:pt>
    <dgm:pt modelId="{993F1390-750A-478C-BCB4-ADC8506DEE27}" type="sibTrans" cxnId="{C1DBC29C-6EBE-4BCF-935F-BF684C738F8E}">
      <dgm:prSet/>
      <dgm:spPr/>
      <dgm:t>
        <a:bodyPr/>
        <a:lstStyle/>
        <a:p>
          <a:endParaRPr lang="en-US"/>
        </a:p>
      </dgm:t>
    </dgm:pt>
    <dgm:pt modelId="{3C984616-0C6B-4656-BDAE-D76F2BFD1703}">
      <dgm:prSet phldrT="[Text]" custT="1"/>
      <dgm:spPr/>
      <dgm:t>
        <a:bodyPr/>
        <a:lstStyle/>
        <a:p>
          <a:r>
            <a:rPr lang="en-US" sz="1000"/>
            <a:t>Review the contents of the incident</a:t>
          </a:r>
        </a:p>
      </dgm:t>
    </dgm:pt>
    <dgm:pt modelId="{C10395F1-CDF8-4763-B07B-C67CDAE2E70B}" type="parTrans" cxnId="{1969B9D8-D697-49B0-A077-0E9071DFA442}">
      <dgm:prSet/>
      <dgm:spPr/>
      <dgm:t>
        <a:bodyPr/>
        <a:lstStyle/>
        <a:p>
          <a:endParaRPr lang="en-US"/>
        </a:p>
      </dgm:t>
    </dgm:pt>
    <dgm:pt modelId="{1516634B-7FAB-4E20-B86C-B9200CC4E87C}" type="sibTrans" cxnId="{1969B9D8-D697-49B0-A077-0E9071DFA442}">
      <dgm:prSet/>
      <dgm:spPr/>
      <dgm:t>
        <a:bodyPr/>
        <a:lstStyle/>
        <a:p>
          <a:endParaRPr lang="en-US"/>
        </a:p>
      </dgm:t>
    </dgm:pt>
    <dgm:pt modelId="{978E4396-A154-4617-82B6-A121CE374919}">
      <dgm:prSet phldrT="[Text]"/>
      <dgm:spPr/>
      <dgm:t>
        <a:bodyPr/>
        <a:lstStyle/>
        <a:p>
          <a:r>
            <a:rPr lang="en-US"/>
            <a:t>Investigate the Incident</a:t>
          </a:r>
        </a:p>
      </dgm:t>
    </dgm:pt>
    <dgm:pt modelId="{A94D70FD-191D-45F2-BA82-CDAD838BDE20}" type="parTrans" cxnId="{95DE7BA9-EC7D-4709-84A5-4A5996BCAF27}">
      <dgm:prSet/>
      <dgm:spPr/>
      <dgm:t>
        <a:bodyPr/>
        <a:lstStyle/>
        <a:p>
          <a:endParaRPr lang="en-US"/>
        </a:p>
      </dgm:t>
    </dgm:pt>
    <dgm:pt modelId="{B2BCEB11-6068-4FE9-A840-CC35185BC2EA}" type="sibTrans" cxnId="{95DE7BA9-EC7D-4709-84A5-4A5996BCAF27}">
      <dgm:prSet/>
      <dgm:spPr/>
      <dgm:t>
        <a:bodyPr/>
        <a:lstStyle/>
        <a:p>
          <a:endParaRPr lang="en-US"/>
        </a:p>
      </dgm:t>
    </dgm:pt>
    <dgm:pt modelId="{57B88792-8DC2-42DA-890E-AA4AF94DD1F5}">
      <dgm:prSet phldrT="[Text]" custT="1"/>
      <dgm:spPr/>
      <dgm:t>
        <a:bodyPr/>
        <a:lstStyle/>
        <a:p>
          <a:r>
            <a:rPr lang="en-US" sz="1000"/>
            <a:t>Ensure the investigation starts </a:t>
          </a:r>
          <a:r>
            <a:rPr lang="en-US" sz="1000" b="1"/>
            <a:t>within 24hrs </a:t>
          </a:r>
          <a:r>
            <a:rPr lang="en-US" sz="1000"/>
            <a:t>of the incident being reported.</a:t>
          </a:r>
        </a:p>
      </dgm:t>
    </dgm:pt>
    <dgm:pt modelId="{104A5117-AE13-4A33-8BE1-14B91E8EA522}" type="parTrans" cxnId="{6DFB472C-ACB7-454B-A254-AAD4B4A06A31}">
      <dgm:prSet/>
      <dgm:spPr/>
      <dgm:t>
        <a:bodyPr/>
        <a:lstStyle/>
        <a:p>
          <a:endParaRPr lang="en-US"/>
        </a:p>
      </dgm:t>
    </dgm:pt>
    <dgm:pt modelId="{CAEA3FEB-5156-46DC-968E-277538C1EA07}" type="sibTrans" cxnId="{6DFB472C-ACB7-454B-A254-AAD4B4A06A31}">
      <dgm:prSet/>
      <dgm:spPr/>
      <dgm:t>
        <a:bodyPr/>
        <a:lstStyle/>
        <a:p>
          <a:endParaRPr lang="en-US"/>
        </a:p>
      </dgm:t>
    </dgm:pt>
    <dgm:pt modelId="{C038A598-69E0-41A8-8C1F-4E7C78C9C0BA}">
      <dgm:prSet/>
      <dgm:spPr/>
      <dgm:t>
        <a:bodyPr/>
        <a:lstStyle/>
        <a:p>
          <a:r>
            <a:rPr lang="en-US"/>
            <a:t>Complete Investigation Details</a:t>
          </a:r>
        </a:p>
      </dgm:t>
    </dgm:pt>
    <dgm:pt modelId="{17DFCD56-266E-47E5-A31E-9BBA2D8C42AA}" type="parTrans" cxnId="{7F2E08C4-2704-4118-AFFC-48C783DB734B}">
      <dgm:prSet/>
      <dgm:spPr/>
      <dgm:t>
        <a:bodyPr/>
        <a:lstStyle/>
        <a:p>
          <a:endParaRPr lang="en-US"/>
        </a:p>
      </dgm:t>
    </dgm:pt>
    <dgm:pt modelId="{10D26A6D-CC4B-4E65-958B-345928636C73}" type="sibTrans" cxnId="{7F2E08C4-2704-4118-AFFC-48C783DB734B}">
      <dgm:prSet/>
      <dgm:spPr/>
      <dgm:t>
        <a:bodyPr/>
        <a:lstStyle/>
        <a:p>
          <a:endParaRPr lang="en-US"/>
        </a:p>
      </dgm:t>
    </dgm:pt>
    <dgm:pt modelId="{0F9C5B9D-1D9C-4DE3-8BBA-1835FF9974E8}">
      <dgm:prSet/>
      <dgm:spPr/>
      <dgm:t>
        <a:bodyPr/>
        <a:lstStyle/>
        <a:p>
          <a:r>
            <a:rPr lang="en-US"/>
            <a:t>Investigation Approval</a:t>
          </a:r>
        </a:p>
      </dgm:t>
    </dgm:pt>
    <dgm:pt modelId="{A844FBD4-98D6-4D7D-B462-8AD969E4C15D}" type="parTrans" cxnId="{D234B70B-0DC5-4B4C-9D70-18FF0A0923AE}">
      <dgm:prSet/>
      <dgm:spPr/>
      <dgm:t>
        <a:bodyPr/>
        <a:lstStyle/>
        <a:p>
          <a:endParaRPr lang="en-US"/>
        </a:p>
      </dgm:t>
    </dgm:pt>
    <dgm:pt modelId="{49C0B8EB-7FFC-444B-A597-9AB6923C32EA}" type="sibTrans" cxnId="{D234B70B-0DC5-4B4C-9D70-18FF0A0923AE}">
      <dgm:prSet/>
      <dgm:spPr/>
      <dgm:t>
        <a:bodyPr/>
        <a:lstStyle/>
        <a:p>
          <a:endParaRPr lang="en-US"/>
        </a:p>
      </dgm:t>
    </dgm:pt>
    <dgm:pt modelId="{A78D458E-1F74-453F-B849-06B5C1FFBCD9}">
      <dgm:prSet/>
      <dgm:spPr/>
      <dgm:t>
        <a:bodyPr/>
        <a:lstStyle/>
        <a:p>
          <a:r>
            <a:rPr lang="en-US"/>
            <a:t>Adding progress notes and closing Actions</a:t>
          </a:r>
        </a:p>
      </dgm:t>
    </dgm:pt>
    <dgm:pt modelId="{18A8A315-32AA-4D4D-BCB8-BFC6EE6C4381}" type="parTrans" cxnId="{7802E42E-F709-4141-BE7A-A86EF50B31B4}">
      <dgm:prSet/>
      <dgm:spPr/>
      <dgm:t>
        <a:bodyPr/>
        <a:lstStyle/>
        <a:p>
          <a:endParaRPr lang="en-US"/>
        </a:p>
      </dgm:t>
    </dgm:pt>
    <dgm:pt modelId="{7D11314A-77E0-43FE-A234-5A4E21C55E99}" type="sibTrans" cxnId="{7802E42E-F709-4141-BE7A-A86EF50B31B4}">
      <dgm:prSet/>
      <dgm:spPr/>
      <dgm:t>
        <a:bodyPr/>
        <a:lstStyle/>
        <a:p>
          <a:endParaRPr lang="en-US"/>
        </a:p>
      </dgm:t>
    </dgm:pt>
    <dgm:pt modelId="{D7B915D1-1CDD-4526-A853-28162D8B3938}">
      <dgm:prSet custT="1"/>
      <dgm:spPr/>
      <dgm:t>
        <a:bodyPr/>
        <a:lstStyle/>
        <a:p>
          <a:r>
            <a:rPr lang="en-US" sz="1000"/>
            <a:t>Ensure the investigation starts </a:t>
          </a:r>
          <a:r>
            <a:rPr lang="en-US" sz="1000" b="1"/>
            <a:t>within 24hrs </a:t>
          </a:r>
          <a:r>
            <a:rPr lang="en-US" sz="1000"/>
            <a:t>of the incident being reported.</a:t>
          </a:r>
        </a:p>
      </dgm:t>
    </dgm:pt>
    <dgm:pt modelId="{D544A86A-758D-489C-A9E4-4A2206C3F312}" type="parTrans" cxnId="{766EBF00-76A3-4294-BD5C-8D46508A563C}">
      <dgm:prSet/>
      <dgm:spPr/>
      <dgm:t>
        <a:bodyPr/>
        <a:lstStyle/>
        <a:p>
          <a:endParaRPr lang="en-US"/>
        </a:p>
      </dgm:t>
    </dgm:pt>
    <dgm:pt modelId="{691998A6-A183-4D38-BCD3-CEA415888ECC}" type="sibTrans" cxnId="{766EBF00-76A3-4294-BD5C-8D46508A563C}">
      <dgm:prSet/>
      <dgm:spPr/>
      <dgm:t>
        <a:bodyPr/>
        <a:lstStyle/>
        <a:p>
          <a:endParaRPr lang="en-US"/>
        </a:p>
      </dgm:t>
    </dgm:pt>
    <dgm:pt modelId="{36C802CA-166E-4B91-BAA1-59FBA0C8CB2F}">
      <dgm:prSet phldrT="[Text]" custT="1"/>
      <dgm:spPr/>
      <dgm:t>
        <a:bodyPr/>
        <a:lstStyle/>
        <a:p>
          <a:r>
            <a:rPr lang="en-US" sz="1000"/>
            <a:t>Click on "Complete"</a:t>
          </a:r>
        </a:p>
      </dgm:t>
    </dgm:pt>
    <dgm:pt modelId="{70989494-385C-457B-92FD-1DD9819E14AF}" type="parTrans" cxnId="{5A4997C0-984E-4575-8840-B75A70770614}">
      <dgm:prSet/>
      <dgm:spPr/>
      <dgm:t>
        <a:bodyPr/>
        <a:lstStyle/>
        <a:p>
          <a:endParaRPr lang="en-US"/>
        </a:p>
      </dgm:t>
    </dgm:pt>
    <dgm:pt modelId="{D07875E5-E28B-43AF-9471-F06BEA89FE52}" type="sibTrans" cxnId="{5A4997C0-984E-4575-8840-B75A70770614}">
      <dgm:prSet/>
      <dgm:spPr/>
      <dgm:t>
        <a:bodyPr/>
        <a:lstStyle/>
        <a:p>
          <a:endParaRPr lang="en-US"/>
        </a:p>
      </dgm:t>
    </dgm:pt>
    <dgm:pt modelId="{36EE6706-2A72-4612-BD7E-DF259F476C16}">
      <dgm:prSet custT="1"/>
      <dgm:spPr/>
      <dgm:t>
        <a:bodyPr/>
        <a:lstStyle/>
        <a:p>
          <a:r>
            <a:rPr lang="en-US" sz="1000"/>
            <a:t>Identify actions that are required to rectify the incident</a:t>
          </a:r>
        </a:p>
      </dgm:t>
    </dgm:pt>
    <dgm:pt modelId="{397C1E7B-332C-4F7C-8EEF-5486DDE856C9}" type="parTrans" cxnId="{0A3D400B-9DE2-40AE-9191-EB6756A04D12}">
      <dgm:prSet/>
      <dgm:spPr/>
      <dgm:t>
        <a:bodyPr/>
        <a:lstStyle/>
        <a:p>
          <a:endParaRPr lang="en-US"/>
        </a:p>
      </dgm:t>
    </dgm:pt>
    <dgm:pt modelId="{74EE5F5B-FF57-4782-8324-3618B16B024F}" type="sibTrans" cxnId="{0A3D400B-9DE2-40AE-9191-EB6756A04D12}">
      <dgm:prSet/>
      <dgm:spPr/>
      <dgm:t>
        <a:bodyPr/>
        <a:lstStyle/>
        <a:p>
          <a:endParaRPr lang="en-US"/>
        </a:p>
      </dgm:t>
    </dgm:pt>
    <dgm:pt modelId="{528DB8D9-B0FA-4FDA-A6FC-F4AC77197BEC}">
      <dgm:prSet phldrT="[Text]" custT="1"/>
      <dgm:spPr/>
      <dgm:t>
        <a:bodyPr/>
        <a:lstStyle/>
        <a:p>
          <a:r>
            <a:rPr lang="en-US" sz="1000"/>
            <a:t>Complete all the fields.</a:t>
          </a:r>
        </a:p>
      </dgm:t>
    </dgm:pt>
    <dgm:pt modelId="{C0C4DD51-A473-4773-9716-47070B3AE07D}" type="parTrans" cxnId="{F69265DE-A7D4-491B-B636-7C88A18AEA7C}">
      <dgm:prSet/>
      <dgm:spPr/>
      <dgm:t>
        <a:bodyPr/>
        <a:lstStyle/>
        <a:p>
          <a:endParaRPr lang="en-US"/>
        </a:p>
      </dgm:t>
    </dgm:pt>
    <dgm:pt modelId="{0C3EFEF0-1F96-4CB3-82D0-83CFAC204E87}" type="sibTrans" cxnId="{F69265DE-A7D4-491B-B636-7C88A18AEA7C}">
      <dgm:prSet/>
      <dgm:spPr/>
      <dgm:t>
        <a:bodyPr/>
        <a:lstStyle/>
        <a:p>
          <a:endParaRPr lang="en-US"/>
        </a:p>
      </dgm:t>
    </dgm:pt>
    <dgm:pt modelId="{466EB994-69DC-4F34-96A2-4706347ECD74}">
      <dgm:prSet custT="1"/>
      <dgm:spPr/>
      <dgm:t>
        <a:bodyPr/>
        <a:lstStyle/>
        <a:p>
          <a:r>
            <a:rPr lang="en-US" sz="1000"/>
            <a:t>In the incident page go to the review tab</a:t>
          </a:r>
        </a:p>
      </dgm:t>
    </dgm:pt>
    <dgm:pt modelId="{3C3E76EA-85C5-4C8E-A9B5-C895F69C20AF}" type="parTrans" cxnId="{BD036C68-D794-4F36-B7D6-2DDB26B4CCA1}">
      <dgm:prSet/>
      <dgm:spPr/>
      <dgm:t>
        <a:bodyPr/>
        <a:lstStyle/>
        <a:p>
          <a:endParaRPr lang="en-US"/>
        </a:p>
      </dgm:t>
    </dgm:pt>
    <dgm:pt modelId="{3FEDADAF-F8B2-44FB-9766-9EAD02C48A57}" type="sibTrans" cxnId="{BD036C68-D794-4F36-B7D6-2DDB26B4CCA1}">
      <dgm:prSet/>
      <dgm:spPr/>
      <dgm:t>
        <a:bodyPr/>
        <a:lstStyle/>
        <a:p>
          <a:endParaRPr lang="en-US"/>
        </a:p>
      </dgm:t>
    </dgm:pt>
    <dgm:pt modelId="{485EE17D-26ED-4E6A-8E1F-C744C7BD3FA9}">
      <dgm:prSet custT="1"/>
      <dgm:spPr/>
      <dgm:t>
        <a:bodyPr/>
        <a:lstStyle/>
        <a:p>
          <a:r>
            <a:rPr lang="en-US" sz="1000"/>
            <a:t>Click "Add" in the Manager Review section</a:t>
          </a:r>
        </a:p>
      </dgm:t>
    </dgm:pt>
    <dgm:pt modelId="{A4C158C7-3405-4B59-8AF0-432D86845A00}" type="parTrans" cxnId="{46722F7B-CE03-475C-9116-6128B975824B}">
      <dgm:prSet/>
      <dgm:spPr/>
      <dgm:t>
        <a:bodyPr/>
        <a:lstStyle/>
        <a:p>
          <a:endParaRPr lang="en-US"/>
        </a:p>
      </dgm:t>
    </dgm:pt>
    <dgm:pt modelId="{42788747-BD96-4EE5-A6C9-72B791B973B0}" type="sibTrans" cxnId="{46722F7B-CE03-475C-9116-6128B975824B}">
      <dgm:prSet/>
      <dgm:spPr/>
      <dgm:t>
        <a:bodyPr/>
        <a:lstStyle/>
        <a:p>
          <a:endParaRPr lang="en-US"/>
        </a:p>
      </dgm:t>
    </dgm:pt>
    <dgm:pt modelId="{98354642-6320-414B-8040-752F705F218B}">
      <dgm:prSet/>
      <dgm:spPr/>
      <dgm:t>
        <a:bodyPr/>
        <a:lstStyle/>
        <a:p>
          <a:r>
            <a:rPr lang="en-US"/>
            <a:t>Find the action in the Actions area of the dashboard, or the Actions register on the left hand column</a:t>
          </a:r>
        </a:p>
      </dgm:t>
    </dgm:pt>
    <dgm:pt modelId="{61151A44-E8BD-4484-B533-BA5657D58DC5}" type="parTrans" cxnId="{C86A99EE-A3DE-46BA-B0B3-B5765EE33C10}">
      <dgm:prSet/>
      <dgm:spPr/>
      <dgm:t>
        <a:bodyPr/>
        <a:lstStyle/>
        <a:p>
          <a:endParaRPr lang="en-US"/>
        </a:p>
      </dgm:t>
    </dgm:pt>
    <dgm:pt modelId="{C462BA26-983B-4FEC-9D1E-C79C3329D563}" type="sibTrans" cxnId="{C86A99EE-A3DE-46BA-B0B3-B5765EE33C10}">
      <dgm:prSet/>
      <dgm:spPr/>
      <dgm:t>
        <a:bodyPr/>
        <a:lstStyle/>
        <a:p>
          <a:endParaRPr lang="en-US"/>
        </a:p>
      </dgm:t>
    </dgm:pt>
    <dgm:pt modelId="{1853A3D4-C4ED-40F9-B546-EACBCE892005}">
      <dgm:prSet/>
      <dgm:spPr/>
      <dgm:t>
        <a:bodyPr/>
        <a:lstStyle/>
        <a:p>
          <a:r>
            <a:rPr lang="en-US"/>
            <a:t>Click on action title to bring up more information</a:t>
          </a:r>
        </a:p>
      </dgm:t>
    </dgm:pt>
    <dgm:pt modelId="{980B2364-1097-449B-8515-4819A0A82283}" type="parTrans" cxnId="{B523A82C-3B1C-48AD-97D9-67972FC3F7B1}">
      <dgm:prSet/>
      <dgm:spPr/>
      <dgm:t>
        <a:bodyPr/>
        <a:lstStyle/>
        <a:p>
          <a:endParaRPr lang="en-US"/>
        </a:p>
      </dgm:t>
    </dgm:pt>
    <dgm:pt modelId="{BE2A62E9-157B-4DBE-9095-46ECF688FBC5}" type="sibTrans" cxnId="{B523A82C-3B1C-48AD-97D9-67972FC3F7B1}">
      <dgm:prSet/>
      <dgm:spPr/>
      <dgm:t>
        <a:bodyPr/>
        <a:lstStyle/>
        <a:p>
          <a:endParaRPr lang="en-US"/>
        </a:p>
      </dgm:t>
    </dgm:pt>
    <dgm:pt modelId="{1ED63BAA-07CF-4982-A46B-B561C7F2F2BA}">
      <dgm:prSet/>
      <dgm:spPr/>
      <dgm:t>
        <a:bodyPr/>
        <a:lstStyle/>
        <a:p>
          <a:r>
            <a:rPr lang="en-US"/>
            <a:t>When the action is finished, click the "Mark as Complete" button and write details, then Save</a:t>
          </a:r>
        </a:p>
      </dgm:t>
    </dgm:pt>
    <dgm:pt modelId="{50C1C97C-DB14-4A4F-9790-9EDDDC24A9A4}" type="parTrans" cxnId="{23418891-95E3-4CD0-B95F-D14EA7E4A550}">
      <dgm:prSet/>
      <dgm:spPr/>
      <dgm:t>
        <a:bodyPr/>
        <a:lstStyle/>
        <a:p>
          <a:endParaRPr lang="en-US"/>
        </a:p>
      </dgm:t>
    </dgm:pt>
    <dgm:pt modelId="{69FB2244-6FAA-49FD-9BB4-FA3A1C71DB39}" type="sibTrans" cxnId="{23418891-95E3-4CD0-B95F-D14EA7E4A550}">
      <dgm:prSet/>
      <dgm:spPr/>
      <dgm:t>
        <a:bodyPr/>
        <a:lstStyle/>
        <a:p>
          <a:endParaRPr lang="en-US"/>
        </a:p>
      </dgm:t>
    </dgm:pt>
    <dgm:pt modelId="{921FD2AB-A399-4981-8C60-E2DB2DE3B897}">
      <dgm:prSet phldrT="[Text]" custT="1"/>
      <dgm:spPr/>
      <dgm:t>
        <a:bodyPr/>
        <a:lstStyle/>
        <a:p>
          <a:r>
            <a:rPr lang="en-US" sz="1000"/>
            <a:t>Ensure your workplace is identified in the Organisation and Worksite Location fields (even if the incident happened off site).</a:t>
          </a:r>
        </a:p>
      </dgm:t>
    </dgm:pt>
    <dgm:pt modelId="{98EE61ED-52EE-433D-B244-10B27B04E5D8}" type="parTrans" cxnId="{5FB671FD-2B62-4050-B62A-EED914796FC4}">
      <dgm:prSet/>
      <dgm:spPr/>
      <dgm:t>
        <a:bodyPr/>
        <a:lstStyle/>
        <a:p>
          <a:endParaRPr lang="en-AU"/>
        </a:p>
      </dgm:t>
    </dgm:pt>
    <dgm:pt modelId="{4595ED26-B29E-4A15-931F-297C140BF432}" type="sibTrans" cxnId="{5FB671FD-2B62-4050-B62A-EED914796FC4}">
      <dgm:prSet/>
      <dgm:spPr/>
      <dgm:t>
        <a:bodyPr/>
        <a:lstStyle/>
        <a:p>
          <a:endParaRPr lang="en-AU"/>
        </a:p>
      </dgm:t>
    </dgm:pt>
    <dgm:pt modelId="{CEF004C4-7E03-4E28-B79C-8AEC432228E1}">
      <dgm:prSet custT="1"/>
      <dgm:spPr/>
      <dgm:t>
        <a:bodyPr/>
        <a:lstStyle/>
        <a:p>
          <a:r>
            <a:rPr lang="en-US" sz="1000"/>
            <a:t>Change the stage to "Under Investigation"</a:t>
          </a:r>
        </a:p>
      </dgm:t>
    </dgm:pt>
    <dgm:pt modelId="{74A5812A-5486-4668-B163-2772F1E5AD1C}" type="parTrans" cxnId="{9B065130-FEF8-43E7-A4FB-7475CCCB7BD2}">
      <dgm:prSet/>
      <dgm:spPr/>
      <dgm:t>
        <a:bodyPr/>
        <a:lstStyle/>
        <a:p>
          <a:endParaRPr lang="en-AU"/>
        </a:p>
      </dgm:t>
    </dgm:pt>
    <dgm:pt modelId="{67432CD4-2C01-46BF-BC78-449E603F4D8D}" type="sibTrans" cxnId="{9B065130-FEF8-43E7-A4FB-7475CCCB7BD2}">
      <dgm:prSet/>
      <dgm:spPr/>
      <dgm:t>
        <a:bodyPr/>
        <a:lstStyle/>
        <a:p>
          <a:endParaRPr lang="en-AU"/>
        </a:p>
      </dgm:t>
    </dgm:pt>
    <dgm:pt modelId="{60958BA2-C91A-451A-9491-C9B92C7B20EC}">
      <dgm:prSet custT="1"/>
      <dgm:spPr/>
      <dgm:t>
        <a:bodyPr/>
        <a:lstStyle/>
        <a:p>
          <a:r>
            <a:rPr lang="en-US" sz="1000"/>
            <a:t>Add any relevant Injury or Illness information</a:t>
          </a:r>
        </a:p>
      </dgm:t>
    </dgm:pt>
    <dgm:pt modelId="{08CF7C80-08C9-4928-ADE8-CC1E8C58B7FB}" type="parTrans" cxnId="{F7B85CC7-96FB-4827-B4DD-F87E8FA36EB4}">
      <dgm:prSet/>
      <dgm:spPr/>
      <dgm:t>
        <a:bodyPr/>
        <a:lstStyle/>
        <a:p>
          <a:endParaRPr lang="en-AU"/>
        </a:p>
      </dgm:t>
    </dgm:pt>
    <dgm:pt modelId="{325A74A5-D07C-4B85-8E8C-DB2BA076D066}" type="sibTrans" cxnId="{F7B85CC7-96FB-4827-B4DD-F87E8FA36EB4}">
      <dgm:prSet/>
      <dgm:spPr/>
      <dgm:t>
        <a:bodyPr/>
        <a:lstStyle/>
        <a:p>
          <a:endParaRPr lang="en-AU"/>
        </a:p>
      </dgm:t>
    </dgm:pt>
    <dgm:pt modelId="{64DDF8C4-9E50-41BB-8A63-290B77C97D3A}">
      <dgm:prSet custT="1"/>
      <dgm:spPr/>
      <dgm:t>
        <a:bodyPr/>
        <a:lstStyle/>
        <a:p>
          <a:r>
            <a:rPr lang="en-US" sz="1000"/>
            <a:t>Complete the Investigation using the 5 Whys model</a:t>
          </a:r>
        </a:p>
      </dgm:t>
    </dgm:pt>
    <dgm:pt modelId="{93BF59CF-3D31-4A9D-AEBB-FACA7A539702}" type="parTrans" cxnId="{FC01B622-20DA-4935-9359-57198C98375A}">
      <dgm:prSet/>
      <dgm:spPr/>
      <dgm:t>
        <a:bodyPr/>
        <a:lstStyle/>
        <a:p>
          <a:endParaRPr lang="en-AU"/>
        </a:p>
      </dgm:t>
    </dgm:pt>
    <dgm:pt modelId="{C813271A-9A2D-461C-B1F8-00F46290EB9F}" type="sibTrans" cxnId="{FC01B622-20DA-4935-9359-57198C98375A}">
      <dgm:prSet/>
      <dgm:spPr/>
      <dgm:t>
        <a:bodyPr/>
        <a:lstStyle/>
        <a:p>
          <a:endParaRPr lang="en-AU"/>
        </a:p>
      </dgm:t>
    </dgm:pt>
    <dgm:pt modelId="{9DEAB68A-DDCC-4CE5-8D14-052388BA61C6}">
      <dgm:prSet custT="1"/>
      <dgm:spPr/>
      <dgm:t>
        <a:bodyPr/>
        <a:lstStyle/>
        <a:p>
          <a:r>
            <a:rPr lang="en-US" sz="1000"/>
            <a:t>Create the relevant actions</a:t>
          </a:r>
        </a:p>
      </dgm:t>
    </dgm:pt>
    <dgm:pt modelId="{D9334A14-E052-498B-8108-EB71770CDBC2}" type="parTrans" cxnId="{A6108C9F-32BD-4217-9811-F4EE79DC6827}">
      <dgm:prSet/>
      <dgm:spPr/>
      <dgm:t>
        <a:bodyPr/>
        <a:lstStyle/>
        <a:p>
          <a:endParaRPr lang="en-AU"/>
        </a:p>
      </dgm:t>
    </dgm:pt>
    <dgm:pt modelId="{10359173-7F82-454D-91F2-9584ADE3B619}" type="sibTrans" cxnId="{A6108C9F-32BD-4217-9811-F4EE79DC6827}">
      <dgm:prSet/>
      <dgm:spPr/>
      <dgm:t>
        <a:bodyPr/>
        <a:lstStyle/>
        <a:p>
          <a:endParaRPr lang="en-AU"/>
        </a:p>
      </dgm:t>
    </dgm:pt>
    <dgm:pt modelId="{BAFFC4E4-4FD2-4FCD-B129-E45478684664}">
      <dgm:prSet custT="1"/>
      <dgm:spPr/>
      <dgm:t>
        <a:bodyPr/>
        <a:lstStyle/>
        <a:p>
          <a:r>
            <a:rPr lang="en-US" sz="1000"/>
            <a:t>Identify whether the incident can be closed or if more information is required</a:t>
          </a:r>
        </a:p>
      </dgm:t>
    </dgm:pt>
    <dgm:pt modelId="{31C66760-5409-41B1-AD87-DB534F384DC3}" type="parTrans" cxnId="{D06D1BF4-1FE1-4CBE-9102-82C7DDE2376B}">
      <dgm:prSet/>
      <dgm:spPr/>
      <dgm:t>
        <a:bodyPr/>
        <a:lstStyle/>
        <a:p>
          <a:endParaRPr lang="en-AU"/>
        </a:p>
      </dgm:t>
    </dgm:pt>
    <dgm:pt modelId="{26EAA2F1-FA28-4074-9292-7478D294A621}" type="sibTrans" cxnId="{D06D1BF4-1FE1-4CBE-9102-82C7DDE2376B}">
      <dgm:prSet/>
      <dgm:spPr/>
      <dgm:t>
        <a:bodyPr/>
        <a:lstStyle/>
        <a:p>
          <a:endParaRPr lang="en-AU"/>
        </a:p>
      </dgm:t>
    </dgm:pt>
    <dgm:pt modelId="{16FCE24B-98BB-4288-8457-04C55D7D91C9}">
      <dgm:prSet custT="1"/>
      <dgm:spPr/>
      <dgm:t>
        <a:bodyPr/>
        <a:lstStyle/>
        <a:p>
          <a:r>
            <a:rPr lang="en-US" sz="1000"/>
            <a:t>Close the Incident</a:t>
          </a:r>
        </a:p>
      </dgm:t>
    </dgm:pt>
    <dgm:pt modelId="{EFF5CF89-A965-4C44-B46C-48A984EA0DB9}" type="parTrans" cxnId="{8154BFD4-033A-443C-BEC9-AAA2088732F4}">
      <dgm:prSet/>
      <dgm:spPr/>
      <dgm:t>
        <a:bodyPr/>
        <a:lstStyle/>
        <a:p>
          <a:endParaRPr lang="en-AU"/>
        </a:p>
      </dgm:t>
    </dgm:pt>
    <dgm:pt modelId="{50992CC8-09E3-4231-8A3D-0BAD24894C18}" type="sibTrans" cxnId="{8154BFD4-033A-443C-BEC9-AAA2088732F4}">
      <dgm:prSet/>
      <dgm:spPr/>
      <dgm:t>
        <a:bodyPr/>
        <a:lstStyle/>
        <a:p>
          <a:endParaRPr lang="en-AU"/>
        </a:p>
      </dgm:t>
    </dgm:pt>
    <dgm:pt modelId="{135DEE69-E2C8-41EC-8A83-8E375322F291}">
      <dgm:prSet custT="1"/>
      <dgm:spPr/>
      <dgm:t>
        <a:bodyPr/>
        <a:lstStyle/>
        <a:p>
          <a:r>
            <a:rPr lang="en-US" sz="1000"/>
            <a:t>Navigate to the Stage area and click on the right arrow</a:t>
          </a:r>
        </a:p>
      </dgm:t>
    </dgm:pt>
    <dgm:pt modelId="{17E93BC2-CB28-467D-A459-10DE00957643}" type="parTrans" cxnId="{A6439124-CD69-494A-A63F-0A41DA58D018}">
      <dgm:prSet/>
      <dgm:spPr/>
      <dgm:t>
        <a:bodyPr/>
        <a:lstStyle/>
        <a:p>
          <a:endParaRPr lang="en-AU"/>
        </a:p>
      </dgm:t>
    </dgm:pt>
    <dgm:pt modelId="{0A7BDF95-A182-4BF4-AB20-BE0FB4E82854}" type="sibTrans" cxnId="{A6439124-CD69-494A-A63F-0A41DA58D018}">
      <dgm:prSet/>
      <dgm:spPr/>
      <dgm:t>
        <a:bodyPr/>
        <a:lstStyle/>
        <a:p>
          <a:endParaRPr lang="en-AU"/>
        </a:p>
      </dgm:t>
    </dgm:pt>
    <dgm:pt modelId="{3BA51024-1D3D-47B4-BA6D-60143FF476AE}">
      <dgm:prSet custT="1"/>
      <dgm:spPr/>
      <dgm:t>
        <a:bodyPr/>
        <a:lstStyle/>
        <a:p>
          <a:r>
            <a:rPr lang="en-US" sz="1000"/>
            <a:t>On the pop up, click on the right arrow again to confirm.</a:t>
          </a:r>
        </a:p>
      </dgm:t>
    </dgm:pt>
    <dgm:pt modelId="{CA13DC63-FA69-4F81-B04D-D335572856EF}" type="parTrans" cxnId="{94E8C415-109B-4A9E-BCE2-5181AEA13C82}">
      <dgm:prSet/>
      <dgm:spPr/>
      <dgm:t>
        <a:bodyPr/>
        <a:lstStyle/>
        <a:p>
          <a:endParaRPr lang="en-AU"/>
        </a:p>
      </dgm:t>
    </dgm:pt>
    <dgm:pt modelId="{E97AB722-899B-40D4-A517-3B4334FAEA2E}" type="sibTrans" cxnId="{94E8C415-109B-4A9E-BCE2-5181AEA13C82}">
      <dgm:prSet/>
      <dgm:spPr/>
      <dgm:t>
        <a:bodyPr/>
        <a:lstStyle/>
        <a:p>
          <a:endParaRPr lang="en-AU"/>
        </a:p>
      </dgm:t>
    </dgm:pt>
    <dgm:pt modelId="{88A21735-6739-4D34-B6F6-0F9EF0A58DB8}">
      <dgm:prSet/>
      <dgm:spPr/>
      <dgm:t>
        <a:bodyPr/>
        <a:lstStyle/>
        <a:p>
          <a:r>
            <a:rPr lang="en-US"/>
            <a:t>On the Comments tab, write and progress notes and click the "Comment" button</a:t>
          </a:r>
        </a:p>
      </dgm:t>
    </dgm:pt>
    <dgm:pt modelId="{5EA14E25-E0A8-443B-BB7D-6086BD877454}" type="parTrans" cxnId="{300545F6-4F85-4EEE-8DE7-5D5D33D0A217}">
      <dgm:prSet/>
      <dgm:spPr/>
      <dgm:t>
        <a:bodyPr/>
        <a:lstStyle/>
        <a:p>
          <a:endParaRPr lang="en-AU"/>
        </a:p>
      </dgm:t>
    </dgm:pt>
    <dgm:pt modelId="{5375E66B-6974-4BFC-B6A4-578F9277D3DD}" type="sibTrans" cxnId="{300545F6-4F85-4EEE-8DE7-5D5D33D0A217}">
      <dgm:prSet/>
      <dgm:spPr/>
      <dgm:t>
        <a:bodyPr/>
        <a:lstStyle/>
        <a:p>
          <a:endParaRPr lang="en-AU"/>
        </a:p>
      </dgm:t>
    </dgm:pt>
    <dgm:pt modelId="{42F2FBCB-456C-4F34-8292-075FF5C07BD1}" type="pres">
      <dgm:prSet presAssocID="{B24BC433-311E-4756-BE09-090E4500AE19}" presName="linearFlow" presStyleCnt="0">
        <dgm:presLayoutVars>
          <dgm:dir/>
          <dgm:animLvl val="lvl"/>
          <dgm:resizeHandles val="exact"/>
        </dgm:presLayoutVars>
      </dgm:prSet>
      <dgm:spPr/>
    </dgm:pt>
    <dgm:pt modelId="{B222BA42-A4FA-4B11-8EEF-DE254D160332}" type="pres">
      <dgm:prSet presAssocID="{8CB347B9-B877-4541-AFEC-9281A18F04B0}" presName="composite" presStyleCnt="0"/>
      <dgm:spPr/>
    </dgm:pt>
    <dgm:pt modelId="{85538AC1-8DF1-425C-9BAC-FFB76CEA227F}" type="pres">
      <dgm:prSet presAssocID="{8CB347B9-B877-4541-AFEC-9281A18F04B0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189C410B-4F72-4084-94A9-F7AB1734097E}" type="pres">
      <dgm:prSet presAssocID="{8CB347B9-B877-4541-AFEC-9281A18F04B0}" presName="descendantText" presStyleLbl="alignAcc1" presStyleIdx="0" presStyleCnt="7" custScaleY="100000">
        <dgm:presLayoutVars>
          <dgm:bulletEnabled val="1"/>
        </dgm:presLayoutVars>
      </dgm:prSet>
      <dgm:spPr/>
    </dgm:pt>
    <dgm:pt modelId="{9B6C2DB1-23E2-4F9E-862B-920BBA8EDCD0}" type="pres">
      <dgm:prSet presAssocID="{3B206F4C-6067-4559-99B3-40743407FD6D}" presName="sp" presStyleCnt="0"/>
      <dgm:spPr/>
    </dgm:pt>
    <dgm:pt modelId="{B3B4202C-31DC-473F-95EF-A7F3A6D6CA3F}" type="pres">
      <dgm:prSet presAssocID="{65527616-4E62-47AB-99DE-19204759891D}" presName="composite" presStyleCnt="0"/>
      <dgm:spPr/>
    </dgm:pt>
    <dgm:pt modelId="{EE41AC2F-2713-41AB-9BF9-7A04E7BFB600}" type="pres">
      <dgm:prSet presAssocID="{65527616-4E62-47AB-99DE-19204759891D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5960BCDD-3111-4389-A162-C80E952A3F65}" type="pres">
      <dgm:prSet presAssocID="{65527616-4E62-47AB-99DE-19204759891D}" presName="descendantText" presStyleLbl="alignAcc1" presStyleIdx="1" presStyleCnt="7">
        <dgm:presLayoutVars>
          <dgm:bulletEnabled val="1"/>
        </dgm:presLayoutVars>
      </dgm:prSet>
      <dgm:spPr/>
    </dgm:pt>
    <dgm:pt modelId="{0974E4D9-672C-4AB8-B043-C834F47010B7}" type="pres">
      <dgm:prSet presAssocID="{993F1390-750A-478C-BCB4-ADC8506DEE27}" presName="sp" presStyleCnt="0"/>
      <dgm:spPr/>
    </dgm:pt>
    <dgm:pt modelId="{827A1D84-AEDF-4794-A5C7-782A14D31647}" type="pres">
      <dgm:prSet presAssocID="{978E4396-A154-4617-82B6-A121CE374919}" presName="composite" presStyleCnt="0"/>
      <dgm:spPr/>
    </dgm:pt>
    <dgm:pt modelId="{C6CCF12F-B930-41B0-90B9-C675881DF3B2}" type="pres">
      <dgm:prSet presAssocID="{978E4396-A154-4617-82B6-A121CE374919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AD7022FC-4B9D-4F16-83B0-FA5BA232C8E1}" type="pres">
      <dgm:prSet presAssocID="{978E4396-A154-4617-82B6-A121CE374919}" presName="descendantText" presStyleLbl="alignAcc1" presStyleIdx="2" presStyleCnt="7" custScaleX="99071" custScaleY="101607">
        <dgm:presLayoutVars>
          <dgm:bulletEnabled val="1"/>
        </dgm:presLayoutVars>
      </dgm:prSet>
      <dgm:spPr/>
    </dgm:pt>
    <dgm:pt modelId="{4CAB79EA-76F8-434F-A2A3-BD49D482DF86}" type="pres">
      <dgm:prSet presAssocID="{B2BCEB11-6068-4FE9-A840-CC35185BC2EA}" presName="sp" presStyleCnt="0"/>
      <dgm:spPr/>
    </dgm:pt>
    <dgm:pt modelId="{E06B40A1-F6E3-4740-8854-81E8C12D81B1}" type="pres">
      <dgm:prSet presAssocID="{C038A598-69E0-41A8-8C1F-4E7C78C9C0BA}" presName="composite" presStyleCnt="0"/>
      <dgm:spPr/>
    </dgm:pt>
    <dgm:pt modelId="{37E924EE-DA8D-41E8-A620-2C1EF98B61C5}" type="pres">
      <dgm:prSet presAssocID="{C038A598-69E0-41A8-8C1F-4E7C78C9C0BA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DCFCB7EC-D07C-4868-8A14-B9A94B168E11}" type="pres">
      <dgm:prSet presAssocID="{C038A598-69E0-41A8-8C1F-4E7C78C9C0BA}" presName="descendantText" presStyleLbl="alignAcc1" presStyleIdx="3" presStyleCnt="7" custLinFactNeighborX="109">
        <dgm:presLayoutVars>
          <dgm:bulletEnabled val="1"/>
        </dgm:presLayoutVars>
      </dgm:prSet>
      <dgm:spPr/>
    </dgm:pt>
    <dgm:pt modelId="{3768484A-A5F3-4B9A-B368-4A373FBEFC48}" type="pres">
      <dgm:prSet presAssocID="{10D26A6D-CC4B-4E65-958B-345928636C73}" presName="sp" presStyleCnt="0"/>
      <dgm:spPr/>
    </dgm:pt>
    <dgm:pt modelId="{0972AA3D-E28C-4BD6-82C6-0DB58DA6FB39}" type="pres">
      <dgm:prSet presAssocID="{0F9C5B9D-1D9C-4DE3-8BBA-1835FF9974E8}" presName="composite" presStyleCnt="0"/>
      <dgm:spPr/>
    </dgm:pt>
    <dgm:pt modelId="{F21073C5-FE7F-45A2-8BD5-FE18F32D8159}" type="pres">
      <dgm:prSet presAssocID="{0F9C5B9D-1D9C-4DE3-8BBA-1835FF9974E8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B76EDD41-46CC-43DE-B492-B2B786455EA4}" type="pres">
      <dgm:prSet presAssocID="{0F9C5B9D-1D9C-4DE3-8BBA-1835FF9974E8}" presName="descendantText" presStyleLbl="alignAcc1" presStyleIdx="4" presStyleCnt="7">
        <dgm:presLayoutVars>
          <dgm:bulletEnabled val="1"/>
        </dgm:presLayoutVars>
      </dgm:prSet>
      <dgm:spPr/>
    </dgm:pt>
    <dgm:pt modelId="{1DF599B9-2077-42D9-8840-83C54FEB612F}" type="pres">
      <dgm:prSet presAssocID="{49C0B8EB-7FFC-444B-A597-9AB6923C32EA}" presName="sp" presStyleCnt="0"/>
      <dgm:spPr/>
    </dgm:pt>
    <dgm:pt modelId="{695DD176-C362-4274-B9F9-4BDCDB9F971D}" type="pres">
      <dgm:prSet presAssocID="{16FCE24B-98BB-4288-8457-04C55D7D91C9}" presName="composite" presStyleCnt="0"/>
      <dgm:spPr/>
    </dgm:pt>
    <dgm:pt modelId="{CC08A549-ACE1-4DE9-A32D-168AFF56AEF5}" type="pres">
      <dgm:prSet presAssocID="{16FCE24B-98BB-4288-8457-04C55D7D91C9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265F9719-B835-4A9F-BD96-01F2B25AA91E}" type="pres">
      <dgm:prSet presAssocID="{16FCE24B-98BB-4288-8457-04C55D7D91C9}" presName="descendantText" presStyleLbl="alignAcc1" presStyleIdx="5" presStyleCnt="7">
        <dgm:presLayoutVars>
          <dgm:bulletEnabled val="1"/>
        </dgm:presLayoutVars>
      </dgm:prSet>
      <dgm:spPr/>
    </dgm:pt>
    <dgm:pt modelId="{7D7A34B6-4DB7-4041-A66F-6AB28B04835E}" type="pres">
      <dgm:prSet presAssocID="{50992CC8-09E3-4231-8A3D-0BAD24894C18}" presName="sp" presStyleCnt="0"/>
      <dgm:spPr/>
    </dgm:pt>
    <dgm:pt modelId="{FD3B4778-A4D1-47B1-9089-A24B11A6986E}" type="pres">
      <dgm:prSet presAssocID="{A78D458E-1F74-453F-B849-06B5C1FFBCD9}" presName="composite" presStyleCnt="0"/>
      <dgm:spPr/>
    </dgm:pt>
    <dgm:pt modelId="{01A37A12-DA2B-48EE-9F92-A7AA2A1FABFA}" type="pres">
      <dgm:prSet presAssocID="{A78D458E-1F74-453F-B849-06B5C1FFBCD9}" presName="parentText" presStyleLbl="alignNode1" presStyleIdx="6" presStyleCnt="7" custLinFactNeighborX="831" custLinFactNeighborY="3489">
        <dgm:presLayoutVars>
          <dgm:chMax val="1"/>
          <dgm:bulletEnabled val="1"/>
        </dgm:presLayoutVars>
      </dgm:prSet>
      <dgm:spPr/>
    </dgm:pt>
    <dgm:pt modelId="{001AD74C-516C-41DC-AC1E-33AD79A4FA4E}" type="pres">
      <dgm:prSet presAssocID="{A78D458E-1F74-453F-B849-06B5C1FFBCD9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766EBF00-76A3-4294-BD5C-8D46508A563C}" srcId="{C038A598-69E0-41A8-8C1F-4E7C78C9C0BA}" destId="{D7B915D1-1CDD-4526-A853-28162D8B3938}" srcOrd="0" destOrd="0" parTransId="{D544A86A-758D-489C-A9E4-4A2206C3F312}" sibTransId="{691998A6-A183-4D38-BCD3-CEA415888ECC}"/>
    <dgm:cxn modelId="{6F4CBD0A-6697-46FD-B2AE-3182BC507DBE}" type="presOf" srcId="{8CB347B9-B877-4541-AFEC-9281A18F04B0}" destId="{85538AC1-8DF1-425C-9BAC-FFB76CEA227F}" srcOrd="0" destOrd="0" presId="urn:microsoft.com/office/officeart/2005/8/layout/chevron2"/>
    <dgm:cxn modelId="{0A3D400B-9DE2-40AE-9191-EB6756A04D12}" srcId="{C038A598-69E0-41A8-8C1F-4E7C78C9C0BA}" destId="{36EE6706-2A72-4612-BD7E-DF259F476C16}" srcOrd="1" destOrd="0" parTransId="{397C1E7B-332C-4F7C-8EEF-5486DDE856C9}" sibTransId="{74EE5F5B-FF57-4782-8324-3618B16B024F}"/>
    <dgm:cxn modelId="{D234B70B-0DC5-4B4C-9D70-18FF0A0923AE}" srcId="{B24BC433-311E-4756-BE09-090E4500AE19}" destId="{0F9C5B9D-1D9C-4DE3-8BBA-1835FF9974E8}" srcOrd="4" destOrd="0" parTransId="{A844FBD4-98D6-4D7D-B462-8AD969E4C15D}" sibTransId="{49C0B8EB-7FFC-444B-A597-9AB6923C32EA}"/>
    <dgm:cxn modelId="{AC843D14-B4B6-4D26-90A5-89E452F2576B}" type="presOf" srcId="{88A21735-6739-4D34-B6F6-0F9EF0A58DB8}" destId="{001AD74C-516C-41DC-AC1E-33AD79A4FA4E}" srcOrd="0" destOrd="2" presId="urn:microsoft.com/office/officeart/2005/8/layout/chevron2"/>
    <dgm:cxn modelId="{94E8C415-109B-4A9E-BCE2-5181AEA13C82}" srcId="{16FCE24B-98BB-4288-8457-04C55D7D91C9}" destId="{3BA51024-1D3D-47B4-BA6D-60143FF476AE}" srcOrd="1" destOrd="0" parTransId="{CA13DC63-FA69-4F81-B04D-D335572856EF}" sibTransId="{E97AB722-899B-40D4-A517-3B4334FAEA2E}"/>
    <dgm:cxn modelId="{FC01B622-20DA-4935-9359-57198C98375A}" srcId="{978E4396-A154-4617-82B6-A121CE374919}" destId="{64DDF8C4-9E50-41BB-8A63-290B77C97D3A}" srcOrd="3" destOrd="0" parTransId="{93BF59CF-3D31-4A9D-AEBB-FACA7A539702}" sibTransId="{C813271A-9A2D-461C-B1F8-00F46290EB9F}"/>
    <dgm:cxn modelId="{A6439124-CD69-494A-A63F-0A41DA58D018}" srcId="{16FCE24B-98BB-4288-8457-04C55D7D91C9}" destId="{135DEE69-E2C8-41EC-8A83-8E375322F291}" srcOrd="0" destOrd="0" parTransId="{17E93BC2-CB28-467D-A459-10DE00957643}" sibTransId="{0A7BDF95-A182-4BF4-AB20-BE0FB4E82854}"/>
    <dgm:cxn modelId="{298C372B-3EB4-46BB-B1D3-68790471247B}" type="presOf" srcId="{B24BC433-311E-4756-BE09-090E4500AE19}" destId="{42F2FBCB-456C-4F34-8292-075FF5C07BD1}" srcOrd="0" destOrd="0" presId="urn:microsoft.com/office/officeart/2005/8/layout/chevron2"/>
    <dgm:cxn modelId="{6DFB472C-ACB7-454B-A254-AAD4B4A06A31}" srcId="{978E4396-A154-4617-82B6-A121CE374919}" destId="{57B88792-8DC2-42DA-890E-AA4AF94DD1F5}" srcOrd="0" destOrd="0" parTransId="{104A5117-AE13-4A33-8BE1-14B91E8EA522}" sibTransId="{CAEA3FEB-5156-46DC-968E-277538C1EA07}"/>
    <dgm:cxn modelId="{B523A82C-3B1C-48AD-97D9-67972FC3F7B1}" srcId="{A78D458E-1F74-453F-B849-06B5C1FFBCD9}" destId="{1853A3D4-C4ED-40F9-B546-EACBCE892005}" srcOrd="1" destOrd="0" parTransId="{980B2364-1097-449B-8515-4819A0A82283}" sibTransId="{BE2A62E9-157B-4DBE-9095-46ECF688FBC5}"/>
    <dgm:cxn modelId="{7802E42E-F709-4141-BE7A-A86EF50B31B4}" srcId="{B24BC433-311E-4756-BE09-090E4500AE19}" destId="{A78D458E-1F74-453F-B849-06B5C1FFBCD9}" srcOrd="6" destOrd="0" parTransId="{18A8A315-32AA-4D4D-BCB8-BFC6EE6C4381}" sibTransId="{7D11314A-77E0-43FE-A234-5A4E21C55E99}"/>
    <dgm:cxn modelId="{9B065130-FEF8-43E7-A4FB-7475CCCB7BD2}" srcId="{978E4396-A154-4617-82B6-A121CE374919}" destId="{CEF004C4-7E03-4E28-B79C-8AEC432228E1}" srcOrd="1" destOrd="0" parTransId="{74A5812A-5486-4668-B163-2772F1E5AD1C}" sibTransId="{67432CD4-2C01-46BF-BC78-449E603F4D8D}"/>
    <dgm:cxn modelId="{92470733-E798-4A38-B245-399496B11F94}" type="presOf" srcId="{82D0F97F-2D83-4903-BDBD-DFA37F40892A}" destId="{189C410B-4F72-4084-94A9-F7AB1734097E}" srcOrd="0" destOrd="0" presId="urn:microsoft.com/office/officeart/2005/8/layout/chevron2"/>
    <dgm:cxn modelId="{EB15283A-D51D-4BCC-98EC-A6ADF70C8E4C}" type="presOf" srcId="{3C984616-0C6B-4656-BDAE-D76F2BFD1703}" destId="{5960BCDD-3111-4389-A162-C80E952A3F65}" srcOrd="0" destOrd="0" presId="urn:microsoft.com/office/officeart/2005/8/layout/chevron2"/>
    <dgm:cxn modelId="{A2DED85B-1E88-4E18-9509-D4A59740832B}" type="presOf" srcId="{16FCE24B-98BB-4288-8457-04C55D7D91C9}" destId="{CC08A549-ACE1-4DE9-A32D-168AFF56AEF5}" srcOrd="0" destOrd="0" presId="urn:microsoft.com/office/officeart/2005/8/layout/chevron2"/>
    <dgm:cxn modelId="{4116A261-F34F-4314-AFA5-4B6EA4669907}" type="presOf" srcId="{60958BA2-C91A-451A-9491-C9B92C7B20EC}" destId="{AD7022FC-4B9D-4F16-83B0-FA5BA232C8E1}" srcOrd="0" destOrd="2" presId="urn:microsoft.com/office/officeart/2005/8/layout/chevron2"/>
    <dgm:cxn modelId="{76A71B65-7CFE-441F-940C-3D43AE3A7196}" type="presOf" srcId="{A78D458E-1F74-453F-B849-06B5C1FFBCD9}" destId="{01A37A12-DA2B-48EE-9F92-A7AA2A1FABFA}" srcOrd="0" destOrd="0" presId="urn:microsoft.com/office/officeart/2005/8/layout/chevron2"/>
    <dgm:cxn modelId="{F9B41047-ADB1-45BA-9484-D6E199B4C716}" type="presOf" srcId="{65527616-4E62-47AB-99DE-19204759891D}" destId="{EE41AC2F-2713-41AB-9BF9-7A04E7BFB600}" srcOrd="0" destOrd="0" presId="urn:microsoft.com/office/officeart/2005/8/layout/chevron2"/>
    <dgm:cxn modelId="{BD036C68-D794-4F36-B7D6-2DDB26B4CCA1}" srcId="{0F9C5B9D-1D9C-4DE3-8BBA-1835FF9974E8}" destId="{466EB994-69DC-4F34-96A2-4706347ECD74}" srcOrd="0" destOrd="0" parTransId="{3C3E76EA-85C5-4C8E-A9B5-C895F69C20AF}" sibTransId="{3FEDADAF-F8B2-44FB-9766-9EAD02C48A57}"/>
    <dgm:cxn modelId="{26A13673-2E63-4405-BB51-77348C8DF281}" type="presOf" srcId="{57B88792-8DC2-42DA-890E-AA4AF94DD1F5}" destId="{AD7022FC-4B9D-4F16-83B0-FA5BA232C8E1}" srcOrd="0" destOrd="0" presId="urn:microsoft.com/office/officeart/2005/8/layout/chevron2"/>
    <dgm:cxn modelId="{7FBEE656-EF7F-4BD6-9DB2-BD4037C0F434}" type="presOf" srcId="{1ED63BAA-07CF-4982-A46B-B561C7F2F2BA}" destId="{001AD74C-516C-41DC-AC1E-33AD79A4FA4E}" srcOrd="0" destOrd="3" presId="urn:microsoft.com/office/officeart/2005/8/layout/chevron2"/>
    <dgm:cxn modelId="{46722F7B-CE03-475C-9116-6128B975824B}" srcId="{0F9C5B9D-1D9C-4DE3-8BBA-1835FF9974E8}" destId="{485EE17D-26ED-4E6A-8E1F-C744C7BD3FA9}" srcOrd="1" destOrd="0" parTransId="{A4C158C7-3405-4B59-8AF0-432D86845A00}" sibTransId="{42788747-BD96-4EE5-A6C9-72B791B973B0}"/>
    <dgm:cxn modelId="{52BB0482-6EE6-4C61-918B-C95E5321799F}" type="presOf" srcId="{C038A598-69E0-41A8-8C1F-4E7C78C9C0BA}" destId="{37E924EE-DA8D-41E8-A620-2C1EF98B61C5}" srcOrd="0" destOrd="0" presId="urn:microsoft.com/office/officeart/2005/8/layout/chevron2"/>
    <dgm:cxn modelId="{69183288-50E0-4697-B279-F9703FEB8525}" type="presOf" srcId="{CEF004C4-7E03-4E28-B79C-8AEC432228E1}" destId="{AD7022FC-4B9D-4F16-83B0-FA5BA232C8E1}" srcOrd="0" destOrd="1" presId="urn:microsoft.com/office/officeart/2005/8/layout/chevron2"/>
    <dgm:cxn modelId="{44543B8C-5869-45A8-83C2-7A520AF9D33E}" srcId="{8CB347B9-B877-4541-AFEC-9281A18F04B0}" destId="{82D0F97F-2D83-4903-BDBD-DFA37F40892A}" srcOrd="0" destOrd="0" parTransId="{624C9502-01D3-4F68-8939-755D4393CC52}" sibTransId="{9002775C-6C49-4821-BAC7-9E7A4C336B85}"/>
    <dgm:cxn modelId="{23418891-95E3-4CD0-B95F-D14EA7E4A550}" srcId="{A78D458E-1F74-453F-B849-06B5C1FFBCD9}" destId="{1ED63BAA-07CF-4982-A46B-B561C7F2F2BA}" srcOrd="3" destOrd="0" parTransId="{50C1C97C-DB14-4A4F-9790-9EDDDC24A9A4}" sibTransId="{69FB2244-6FAA-49FD-9BB4-FA3A1C71DB39}"/>
    <dgm:cxn modelId="{C9C20693-E7F0-48EC-90BA-6265E9F0D17C}" type="presOf" srcId="{36EE6706-2A72-4612-BD7E-DF259F476C16}" destId="{DCFCB7EC-D07C-4868-8A14-B9A94B168E11}" srcOrd="0" destOrd="1" presId="urn:microsoft.com/office/officeart/2005/8/layout/chevron2"/>
    <dgm:cxn modelId="{951EFB99-86FC-4E8A-880E-002A64D5B555}" type="presOf" srcId="{978E4396-A154-4617-82B6-A121CE374919}" destId="{C6CCF12F-B930-41B0-90B9-C675881DF3B2}" srcOrd="0" destOrd="0" presId="urn:microsoft.com/office/officeart/2005/8/layout/chevron2"/>
    <dgm:cxn modelId="{C1DBC29C-6EBE-4BCF-935F-BF684C738F8E}" srcId="{B24BC433-311E-4756-BE09-090E4500AE19}" destId="{65527616-4E62-47AB-99DE-19204759891D}" srcOrd="1" destOrd="0" parTransId="{639C4950-68E6-4301-AF07-D519B2D8918A}" sibTransId="{993F1390-750A-478C-BCB4-ADC8506DEE27}"/>
    <dgm:cxn modelId="{A6108C9F-32BD-4217-9811-F4EE79DC6827}" srcId="{C038A598-69E0-41A8-8C1F-4E7C78C9C0BA}" destId="{9DEAB68A-DDCC-4CE5-8D14-052388BA61C6}" srcOrd="2" destOrd="0" parTransId="{D9334A14-E052-498B-8108-EB71770CDBC2}" sibTransId="{10359173-7F82-454D-91F2-9584ADE3B619}"/>
    <dgm:cxn modelId="{6156E7A1-3498-4DFF-9493-E7B084F945E1}" type="presOf" srcId="{528DB8D9-B0FA-4FDA-A6FC-F4AC77197BEC}" destId="{189C410B-4F72-4084-94A9-F7AB1734097E}" srcOrd="0" destOrd="1" presId="urn:microsoft.com/office/officeart/2005/8/layout/chevron2"/>
    <dgm:cxn modelId="{B6B54BA2-6180-4D5F-AAAD-665810761011}" type="presOf" srcId="{98354642-6320-414B-8040-752F705F218B}" destId="{001AD74C-516C-41DC-AC1E-33AD79A4FA4E}" srcOrd="0" destOrd="0" presId="urn:microsoft.com/office/officeart/2005/8/layout/chevron2"/>
    <dgm:cxn modelId="{D490E6A3-0A78-43D2-BE32-C9DEC2E2CD29}" type="presOf" srcId="{BAFFC4E4-4FD2-4FCD-B129-E45478684664}" destId="{B76EDD41-46CC-43DE-B492-B2B786455EA4}" srcOrd="0" destOrd="2" presId="urn:microsoft.com/office/officeart/2005/8/layout/chevron2"/>
    <dgm:cxn modelId="{00F726A6-9B15-4D81-97AD-446C97E07D8E}" srcId="{B24BC433-311E-4756-BE09-090E4500AE19}" destId="{8CB347B9-B877-4541-AFEC-9281A18F04B0}" srcOrd="0" destOrd="0" parTransId="{BF6E414B-94C3-44E4-B35D-F5BBDA5FE7EB}" sibTransId="{3B206F4C-6067-4559-99B3-40743407FD6D}"/>
    <dgm:cxn modelId="{0D0FE0A7-E955-49CD-8978-E3BB3C91DAB2}" type="presOf" srcId="{9DEAB68A-DDCC-4CE5-8D14-052388BA61C6}" destId="{DCFCB7EC-D07C-4868-8A14-B9A94B168E11}" srcOrd="0" destOrd="2" presId="urn:microsoft.com/office/officeart/2005/8/layout/chevron2"/>
    <dgm:cxn modelId="{95DE7BA9-EC7D-4709-84A5-4A5996BCAF27}" srcId="{B24BC433-311E-4756-BE09-090E4500AE19}" destId="{978E4396-A154-4617-82B6-A121CE374919}" srcOrd="2" destOrd="0" parTransId="{A94D70FD-191D-45F2-BA82-CDAD838BDE20}" sibTransId="{B2BCEB11-6068-4FE9-A840-CC35185BC2EA}"/>
    <dgm:cxn modelId="{206673AD-94B7-48EE-825E-6B79A0166D19}" type="presOf" srcId="{64DDF8C4-9E50-41BB-8A63-290B77C97D3A}" destId="{AD7022FC-4B9D-4F16-83B0-FA5BA232C8E1}" srcOrd="0" destOrd="3" presId="urn:microsoft.com/office/officeart/2005/8/layout/chevron2"/>
    <dgm:cxn modelId="{C25AF7BB-879E-4808-A48F-FE756A9C795B}" type="presOf" srcId="{36C802CA-166E-4B91-BAA1-59FBA0C8CB2F}" destId="{5960BCDD-3111-4389-A162-C80E952A3F65}" srcOrd="0" destOrd="1" presId="urn:microsoft.com/office/officeart/2005/8/layout/chevron2"/>
    <dgm:cxn modelId="{5A4997C0-984E-4575-8840-B75A70770614}" srcId="{65527616-4E62-47AB-99DE-19204759891D}" destId="{36C802CA-166E-4B91-BAA1-59FBA0C8CB2F}" srcOrd="1" destOrd="0" parTransId="{70989494-385C-457B-92FD-1DD9819E14AF}" sibTransId="{D07875E5-E28B-43AF-9471-F06BEA89FE52}"/>
    <dgm:cxn modelId="{7F2E08C4-2704-4118-AFFC-48C783DB734B}" srcId="{B24BC433-311E-4756-BE09-090E4500AE19}" destId="{C038A598-69E0-41A8-8C1F-4E7C78C9C0BA}" srcOrd="3" destOrd="0" parTransId="{17DFCD56-266E-47E5-A31E-9BBA2D8C42AA}" sibTransId="{10D26A6D-CC4B-4E65-958B-345928636C73}"/>
    <dgm:cxn modelId="{F7B85CC7-96FB-4827-B4DD-F87E8FA36EB4}" srcId="{978E4396-A154-4617-82B6-A121CE374919}" destId="{60958BA2-C91A-451A-9491-C9B92C7B20EC}" srcOrd="2" destOrd="0" parTransId="{08CF7C80-08C9-4928-ADE8-CC1E8C58B7FB}" sibTransId="{325A74A5-D07C-4B85-8E8C-DB2BA076D066}"/>
    <dgm:cxn modelId="{A7D518C8-A264-4E57-8316-0937A08EC9B1}" type="presOf" srcId="{921FD2AB-A399-4981-8C60-E2DB2DE3B897}" destId="{189C410B-4F72-4084-94A9-F7AB1734097E}" srcOrd="0" destOrd="2" presId="urn:microsoft.com/office/officeart/2005/8/layout/chevron2"/>
    <dgm:cxn modelId="{D37926D3-4561-44A8-8799-61CE32D85D56}" type="presOf" srcId="{D7B915D1-1CDD-4526-A853-28162D8B3938}" destId="{DCFCB7EC-D07C-4868-8A14-B9A94B168E11}" srcOrd="0" destOrd="0" presId="urn:microsoft.com/office/officeart/2005/8/layout/chevron2"/>
    <dgm:cxn modelId="{4E0B28D3-C20A-409F-AE5D-971DF0297C8D}" type="presOf" srcId="{485EE17D-26ED-4E6A-8E1F-C744C7BD3FA9}" destId="{B76EDD41-46CC-43DE-B492-B2B786455EA4}" srcOrd="0" destOrd="1" presId="urn:microsoft.com/office/officeart/2005/8/layout/chevron2"/>
    <dgm:cxn modelId="{8154BFD4-033A-443C-BEC9-AAA2088732F4}" srcId="{B24BC433-311E-4756-BE09-090E4500AE19}" destId="{16FCE24B-98BB-4288-8457-04C55D7D91C9}" srcOrd="5" destOrd="0" parTransId="{EFF5CF89-A965-4C44-B46C-48A984EA0DB9}" sibTransId="{50992CC8-09E3-4231-8A3D-0BAD24894C18}"/>
    <dgm:cxn modelId="{A989BDD6-42DB-4204-B9A0-44603D3F3620}" type="presOf" srcId="{0F9C5B9D-1D9C-4DE3-8BBA-1835FF9974E8}" destId="{F21073C5-FE7F-45A2-8BD5-FE18F32D8159}" srcOrd="0" destOrd="0" presId="urn:microsoft.com/office/officeart/2005/8/layout/chevron2"/>
    <dgm:cxn modelId="{1969B9D8-D697-49B0-A077-0E9071DFA442}" srcId="{65527616-4E62-47AB-99DE-19204759891D}" destId="{3C984616-0C6B-4656-BDAE-D76F2BFD1703}" srcOrd="0" destOrd="0" parTransId="{C10395F1-CDF8-4763-B07B-C67CDAE2E70B}" sibTransId="{1516634B-7FAB-4E20-B86C-B9200CC4E87C}"/>
    <dgm:cxn modelId="{F69265DE-A7D4-491B-B636-7C88A18AEA7C}" srcId="{8CB347B9-B877-4541-AFEC-9281A18F04B0}" destId="{528DB8D9-B0FA-4FDA-A6FC-F4AC77197BEC}" srcOrd="1" destOrd="0" parTransId="{C0C4DD51-A473-4773-9716-47070B3AE07D}" sibTransId="{0C3EFEF0-1F96-4CB3-82D0-83CFAC204E87}"/>
    <dgm:cxn modelId="{12F7DDE0-B4B4-4F3F-82EC-BE513833BBFB}" type="presOf" srcId="{3BA51024-1D3D-47B4-BA6D-60143FF476AE}" destId="{265F9719-B835-4A9F-BD96-01F2B25AA91E}" srcOrd="0" destOrd="1" presId="urn:microsoft.com/office/officeart/2005/8/layout/chevron2"/>
    <dgm:cxn modelId="{D85C87EA-AE1F-4D3A-AFDC-4F5858FE9F94}" type="presOf" srcId="{135DEE69-E2C8-41EC-8A83-8E375322F291}" destId="{265F9719-B835-4A9F-BD96-01F2B25AA91E}" srcOrd="0" destOrd="0" presId="urn:microsoft.com/office/officeart/2005/8/layout/chevron2"/>
    <dgm:cxn modelId="{492D91EC-4115-49DD-B97C-086E2DBB441F}" type="presOf" srcId="{1853A3D4-C4ED-40F9-B546-EACBCE892005}" destId="{001AD74C-516C-41DC-AC1E-33AD79A4FA4E}" srcOrd="0" destOrd="1" presId="urn:microsoft.com/office/officeart/2005/8/layout/chevron2"/>
    <dgm:cxn modelId="{C86A99EE-A3DE-46BA-B0B3-B5765EE33C10}" srcId="{A78D458E-1F74-453F-B849-06B5C1FFBCD9}" destId="{98354642-6320-414B-8040-752F705F218B}" srcOrd="0" destOrd="0" parTransId="{61151A44-E8BD-4484-B533-BA5657D58DC5}" sibTransId="{C462BA26-983B-4FEC-9D1E-C79C3329D563}"/>
    <dgm:cxn modelId="{D06D1BF4-1FE1-4CBE-9102-82C7DDE2376B}" srcId="{0F9C5B9D-1D9C-4DE3-8BBA-1835FF9974E8}" destId="{BAFFC4E4-4FD2-4FCD-B129-E45478684664}" srcOrd="2" destOrd="0" parTransId="{31C66760-5409-41B1-AD87-DB534F384DC3}" sibTransId="{26EAA2F1-FA28-4074-9292-7478D294A621}"/>
    <dgm:cxn modelId="{300545F6-4F85-4EEE-8DE7-5D5D33D0A217}" srcId="{A78D458E-1F74-453F-B849-06B5C1FFBCD9}" destId="{88A21735-6739-4D34-B6F6-0F9EF0A58DB8}" srcOrd="2" destOrd="0" parTransId="{5EA14E25-E0A8-443B-BB7D-6086BD877454}" sibTransId="{5375E66B-6974-4BFC-B6A4-578F9277D3DD}"/>
    <dgm:cxn modelId="{A9E0CCFC-5C8C-4931-BEC5-E15D12F0120D}" type="presOf" srcId="{466EB994-69DC-4F34-96A2-4706347ECD74}" destId="{B76EDD41-46CC-43DE-B492-B2B786455EA4}" srcOrd="0" destOrd="0" presId="urn:microsoft.com/office/officeart/2005/8/layout/chevron2"/>
    <dgm:cxn modelId="{5FB671FD-2B62-4050-B62A-EED914796FC4}" srcId="{8CB347B9-B877-4541-AFEC-9281A18F04B0}" destId="{921FD2AB-A399-4981-8C60-E2DB2DE3B897}" srcOrd="2" destOrd="0" parTransId="{98EE61ED-52EE-433D-B244-10B27B04E5D8}" sibTransId="{4595ED26-B29E-4A15-931F-297C140BF432}"/>
    <dgm:cxn modelId="{C7034C96-1ADF-4EF4-ACFA-59783C819267}" type="presParOf" srcId="{42F2FBCB-456C-4F34-8292-075FF5C07BD1}" destId="{B222BA42-A4FA-4B11-8EEF-DE254D160332}" srcOrd="0" destOrd="0" presId="urn:microsoft.com/office/officeart/2005/8/layout/chevron2"/>
    <dgm:cxn modelId="{A65D1DA0-21E1-4FE9-869B-128DD617B178}" type="presParOf" srcId="{B222BA42-A4FA-4B11-8EEF-DE254D160332}" destId="{85538AC1-8DF1-425C-9BAC-FFB76CEA227F}" srcOrd="0" destOrd="0" presId="urn:microsoft.com/office/officeart/2005/8/layout/chevron2"/>
    <dgm:cxn modelId="{E82C1C08-F727-4817-8F2C-0F3B5FC09B31}" type="presParOf" srcId="{B222BA42-A4FA-4B11-8EEF-DE254D160332}" destId="{189C410B-4F72-4084-94A9-F7AB1734097E}" srcOrd="1" destOrd="0" presId="urn:microsoft.com/office/officeart/2005/8/layout/chevron2"/>
    <dgm:cxn modelId="{A2215BE9-9E67-4E0D-BFB7-A78EF9BF2C4D}" type="presParOf" srcId="{42F2FBCB-456C-4F34-8292-075FF5C07BD1}" destId="{9B6C2DB1-23E2-4F9E-862B-920BBA8EDCD0}" srcOrd="1" destOrd="0" presId="urn:microsoft.com/office/officeart/2005/8/layout/chevron2"/>
    <dgm:cxn modelId="{3AFEEF01-28A0-44CE-B295-676F723433BC}" type="presParOf" srcId="{42F2FBCB-456C-4F34-8292-075FF5C07BD1}" destId="{B3B4202C-31DC-473F-95EF-A7F3A6D6CA3F}" srcOrd="2" destOrd="0" presId="urn:microsoft.com/office/officeart/2005/8/layout/chevron2"/>
    <dgm:cxn modelId="{F18C7185-A4DB-4D9A-B99B-C6F4007189A7}" type="presParOf" srcId="{B3B4202C-31DC-473F-95EF-A7F3A6D6CA3F}" destId="{EE41AC2F-2713-41AB-9BF9-7A04E7BFB600}" srcOrd="0" destOrd="0" presId="urn:microsoft.com/office/officeart/2005/8/layout/chevron2"/>
    <dgm:cxn modelId="{FCE745DC-FAFC-4CC7-96D1-57ECB70FAC50}" type="presParOf" srcId="{B3B4202C-31DC-473F-95EF-A7F3A6D6CA3F}" destId="{5960BCDD-3111-4389-A162-C80E952A3F65}" srcOrd="1" destOrd="0" presId="urn:microsoft.com/office/officeart/2005/8/layout/chevron2"/>
    <dgm:cxn modelId="{0BEE6659-FD40-437F-BBD8-CB8C873F2118}" type="presParOf" srcId="{42F2FBCB-456C-4F34-8292-075FF5C07BD1}" destId="{0974E4D9-672C-4AB8-B043-C834F47010B7}" srcOrd="3" destOrd="0" presId="urn:microsoft.com/office/officeart/2005/8/layout/chevron2"/>
    <dgm:cxn modelId="{EAFD1115-3A61-40DE-B585-B9AD8C01DEBB}" type="presParOf" srcId="{42F2FBCB-456C-4F34-8292-075FF5C07BD1}" destId="{827A1D84-AEDF-4794-A5C7-782A14D31647}" srcOrd="4" destOrd="0" presId="urn:microsoft.com/office/officeart/2005/8/layout/chevron2"/>
    <dgm:cxn modelId="{6B06CE42-2558-45AF-95E2-31495795B4B5}" type="presParOf" srcId="{827A1D84-AEDF-4794-A5C7-782A14D31647}" destId="{C6CCF12F-B930-41B0-90B9-C675881DF3B2}" srcOrd="0" destOrd="0" presId="urn:microsoft.com/office/officeart/2005/8/layout/chevron2"/>
    <dgm:cxn modelId="{00A8080A-A155-402C-9D0E-E0F004D0116D}" type="presParOf" srcId="{827A1D84-AEDF-4794-A5C7-782A14D31647}" destId="{AD7022FC-4B9D-4F16-83B0-FA5BA232C8E1}" srcOrd="1" destOrd="0" presId="urn:microsoft.com/office/officeart/2005/8/layout/chevron2"/>
    <dgm:cxn modelId="{A7624746-E93F-408A-ADD1-C8E81B622D6F}" type="presParOf" srcId="{42F2FBCB-456C-4F34-8292-075FF5C07BD1}" destId="{4CAB79EA-76F8-434F-A2A3-BD49D482DF86}" srcOrd="5" destOrd="0" presId="urn:microsoft.com/office/officeart/2005/8/layout/chevron2"/>
    <dgm:cxn modelId="{23DD5C66-3467-4DE9-8C3C-4501708898C4}" type="presParOf" srcId="{42F2FBCB-456C-4F34-8292-075FF5C07BD1}" destId="{E06B40A1-F6E3-4740-8854-81E8C12D81B1}" srcOrd="6" destOrd="0" presId="urn:microsoft.com/office/officeart/2005/8/layout/chevron2"/>
    <dgm:cxn modelId="{6641A62E-268E-42B8-B4B7-AFE8DD23017E}" type="presParOf" srcId="{E06B40A1-F6E3-4740-8854-81E8C12D81B1}" destId="{37E924EE-DA8D-41E8-A620-2C1EF98B61C5}" srcOrd="0" destOrd="0" presId="urn:microsoft.com/office/officeart/2005/8/layout/chevron2"/>
    <dgm:cxn modelId="{EAF4537E-4E29-4F95-8E45-99BD3170A87E}" type="presParOf" srcId="{E06B40A1-F6E3-4740-8854-81E8C12D81B1}" destId="{DCFCB7EC-D07C-4868-8A14-B9A94B168E11}" srcOrd="1" destOrd="0" presId="urn:microsoft.com/office/officeart/2005/8/layout/chevron2"/>
    <dgm:cxn modelId="{DD3E1F72-F12F-492B-A79C-F710911D71EA}" type="presParOf" srcId="{42F2FBCB-456C-4F34-8292-075FF5C07BD1}" destId="{3768484A-A5F3-4B9A-B368-4A373FBEFC48}" srcOrd="7" destOrd="0" presId="urn:microsoft.com/office/officeart/2005/8/layout/chevron2"/>
    <dgm:cxn modelId="{6B1927FD-5A76-42BB-9D24-1841A621D416}" type="presParOf" srcId="{42F2FBCB-456C-4F34-8292-075FF5C07BD1}" destId="{0972AA3D-E28C-4BD6-82C6-0DB58DA6FB39}" srcOrd="8" destOrd="0" presId="urn:microsoft.com/office/officeart/2005/8/layout/chevron2"/>
    <dgm:cxn modelId="{0DB1FCF0-E705-4A7A-A657-69F445AA75E8}" type="presParOf" srcId="{0972AA3D-E28C-4BD6-82C6-0DB58DA6FB39}" destId="{F21073C5-FE7F-45A2-8BD5-FE18F32D8159}" srcOrd="0" destOrd="0" presId="urn:microsoft.com/office/officeart/2005/8/layout/chevron2"/>
    <dgm:cxn modelId="{D52B721C-E245-4FC6-9192-45591C31FEEC}" type="presParOf" srcId="{0972AA3D-E28C-4BD6-82C6-0DB58DA6FB39}" destId="{B76EDD41-46CC-43DE-B492-B2B786455EA4}" srcOrd="1" destOrd="0" presId="urn:microsoft.com/office/officeart/2005/8/layout/chevron2"/>
    <dgm:cxn modelId="{8CA50AC1-805A-44EF-9E0A-EFF334E5012C}" type="presParOf" srcId="{42F2FBCB-456C-4F34-8292-075FF5C07BD1}" destId="{1DF599B9-2077-42D9-8840-83C54FEB612F}" srcOrd="9" destOrd="0" presId="urn:microsoft.com/office/officeart/2005/8/layout/chevron2"/>
    <dgm:cxn modelId="{81CDD666-FF97-4947-823D-5A95FCBE3962}" type="presParOf" srcId="{42F2FBCB-456C-4F34-8292-075FF5C07BD1}" destId="{695DD176-C362-4274-B9F9-4BDCDB9F971D}" srcOrd="10" destOrd="0" presId="urn:microsoft.com/office/officeart/2005/8/layout/chevron2"/>
    <dgm:cxn modelId="{4A80AD72-0E24-48D3-8B1C-F2D1E5B8B53A}" type="presParOf" srcId="{695DD176-C362-4274-B9F9-4BDCDB9F971D}" destId="{CC08A549-ACE1-4DE9-A32D-168AFF56AEF5}" srcOrd="0" destOrd="0" presId="urn:microsoft.com/office/officeart/2005/8/layout/chevron2"/>
    <dgm:cxn modelId="{0BA7C801-6A32-40A7-9F4F-5F2049F8449F}" type="presParOf" srcId="{695DD176-C362-4274-B9F9-4BDCDB9F971D}" destId="{265F9719-B835-4A9F-BD96-01F2B25AA91E}" srcOrd="1" destOrd="0" presId="urn:microsoft.com/office/officeart/2005/8/layout/chevron2"/>
    <dgm:cxn modelId="{BAA8090E-97E4-4B49-9B44-465144B504A7}" type="presParOf" srcId="{42F2FBCB-456C-4F34-8292-075FF5C07BD1}" destId="{7D7A34B6-4DB7-4041-A66F-6AB28B04835E}" srcOrd="11" destOrd="0" presId="urn:microsoft.com/office/officeart/2005/8/layout/chevron2"/>
    <dgm:cxn modelId="{D5CDB972-F95E-4B08-BC73-EE35FE0B9179}" type="presParOf" srcId="{42F2FBCB-456C-4F34-8292-075FF5C07BD1}" destId="{FD3B4778-A4D1-47B1-9089-A24B11A6986E}" srcOrd="12" destOrd="0" presId="urn:microsoft.com/office/officeart/2005/8/layout/chevron2"/>
    <dgm:cxn modelId="{4FEAC731-DE27-4A22-8600-E24664BA782F}" type="presParOf" srcId="{FD3B4778-A4D1-47B1-9089-A24B11A6986E}" destId="{01A37A12-DA2B-48EE-9F92-A7AA2A1FABFA}" srcOrd="0" destOrd="0" presId="urn:microsoft.com/office/officeart/2005/8/layout/chevron2"/>
    <dgm:cxn modelId="{3539FCFE-6231-4074-86F5-614B15ECD247}" type="presParOf" srcId="{FD3B4778-A4D1-47B1-9089-A24B11A6986E}" destId="{001AD74C-516C-41DC-AC1E-33AD79A4FA4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538AC1-8DF1-425C-9BAC-FFB76CEA227F}">
      <dsp:nvSpPr>
        <dsp:cNvPr id="0" name=""/>
        <dsp:cNvSpPr/>
      </dsp:nvSpPr>
      <dsp:spPr>
        <a:xfrm rot="5400000">
          <a:off x="-175024" y="179814"/>
          <a:ext cx="1166831" cy="8167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Adding an  Incident</a:t>
          </a:r>
        </a:p>
      </dsp:txBody>
      <dsp:txXfrm rot="-5400000">
        <a:off x="2" y="413180"/>
        <a:ext cx="816781" cy="350050"/>
      </dsp:txXfrm>
    </dsp:sp>
    <dsp:sp modelId="{189C410B-4F72-4084-94A9-F7AB1734097E}">
      <dsp:nvSpPr>
        <dsp:cNvPr id="0" name=""/>
        <dsp:cNvSpPr/>
      </dsp:nvSpPr>
      <dsp:spPr>
        <a:xfrm rot="5400000">
          <a:off x="3243858" y="-2422286"/>
          <a:ext cx="758440" cy="56125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Select the "Report an Incident"  button in the Donesafe dashboard.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Complete all the fields.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Ensure your workplace is identified in the Organisation and Worksite Location fields (even if the incident happened off site).</a:t>
          </a:r>
        </a:p>
      </dsp:txBody>
      <dsp:txXfrm rot="-5400000">
        <a:off x="816782" y="41814"/>
        <a:ext cx="5575569" cy="684392"/>
      </dsp:txXfrm>
    </dsp:sp>
    <dsp:sp modelId="{EE41AC2F-2713-41AB-9BF9-7A04E7BFB600}">
      <dsp:nvSpPr>
        <dsp:cNvPr id="0" name=""/>
        <dsp:cNvSpPr/>
      </dsp:nvSpPr>
      <dsp:spPr>
        <a:xfrm rot="5400000">
          <a:off x="-175024" y="1265430"/>
          <a:ext cx="1166831" cy="8167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Submitting an Incident</a:t>
          </a:r>
        </a:p>
      </dsp:txBody>
      <dsp:txXfrm rot="-5400000">
        <a:off x="2" y="1498796"/>
        <a:ext cx="816781" cy="350050"/>
      </dsp:txXfrm>
    </dsp:sp>
    <dsp:sp modelId="{5960BCDD-3111-4389-A162-C80E952A3F65}">
      <dsp:nvSpPr>
        <dsp:cNvPr id="0" name=""/>
        <dsp:cNvSpPr/>
      </dsp:nvSpPr>
      <dsp:spPr>
        <a:xfrm rot="5400000">
          <a:off x="3243858" y="-1336670"/>
          <a:ext cx="758440" cy="56125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Review the contents of the incident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Click on "Complete"</a:t>
          </a:r>
        </a:p>
      </dsp:txBody>
      <dsp:txXfrm rot="-5400000">
        <a:off x="816782" y="1127430"/>
        <a:ext cx="5575569" cy="684392"/>
      </dsp:txXfrm>
    </dsp:sp>
    <dsp:sp modelId="{C6CCF12F-B930-41B0-90B9-C675881DF3B2}">
      <dsp:nvSpPr>
        <dsp:cNvPr id="0" name=""/>
        <dsp:cNvSpPr/>
      </dsp:nvSpPr>
      <dsp:spPr>
        <a:xfrm rot="5400000">
          <a:off x="-175024" y="2357140"/>
          <a:ext cx="1166831" cy="8167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Investigate the Incident</a:t>
          </a:r>
        </a:p>
      </dsp:txBody>
      <dsp:txXfrm rot="-5400000">
        <a:off x="2" y="2590506"/>
        <a:ext cx="816781" cy="350050"/>
      </dsp:txXfrm>
    </dsp:sp>
    <dsp:sp modelId="{AD7022FC-4B9D-4F16-83B0-FA5BA232C8E1}">
      <dsp:nvSpPr>
        <dsp:cNvPr id="0" name=""/>
        <dsp:cNvSpPr/>
      </dsp:nvSpPr>
      <dsp:spPr>
        <a:xfrm rot="5400000">
          <a:off x="3237764" y="-218890"/>
          <a:ext cx="770628" cy="55604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Ensure the investigation starts </a:t>
          </a:r>
          <a:r>
            <a:rPr lang="en-US" sz="1000" b="1" kern="1200"/>
            <a:t>within 24hrs </a:t>
          </a:r>
          <a:r>
            <a:rPr lang="en-US" sz="1000" kern="1200"/>
            <a:t>of the incident being reported.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Change the stage to "Under Investigation"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Add any relevant Injury or Illness information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Complete the Investigation using the 5 Whys model</a:t>
          </a:r>
        </a:p>
      </dsp:txBody>
      <dsp:txXfrm rot="-5400000">
        <a:off x="842853" y="2213640"/>
        <a:ext cx="5522833" cy="695390"/>
      </dsp:txXfrm>
    </dsp:sp>
    <dsp:sp modelId="{37E924EE-DA8D-41E8-A620-2C1EF98B61C5}">
      <dsp:nvSpPr>
        <dsp:cNvPr id="0" name=""/>
        <dsp:cNvSpPr/>
      </dsp:nvSpPr>
      <dsp:spPr>
        <a:xfrm rot="5400000">
          <a:off x="-175024" y="3442756"/>
          <a:ext cx="1166831" cy="8167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Complete Investigation Details</a:t>
          </a:r>
        </a:p>
      </dsp:txBody>
      <dsp:txXfrm rot="-5400000">
        <a:off x="2" y="3676122"/>
        <a:ext cx="816781" cy="350050"/>
      </dsp:txXfrm>
    </dsp:sp>
    <dsp:sp modelId="{DCFCB7EC-D07C-4868-8A14-B9A94B168E11}">
      <dsp:nvSpPr>
        <dsp:cNvPr id="0" name=""/>
        <dsp:cNvSpPr/>
      </dsp:nvSpPr>
      <dsp:spPr>
        <a:xfrm rot="5400000">
          <a:off x="3243858" y="840654"/>
          <a:ext cx="758440" cy="56125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Ensure the investigation starts </a:t>
          </a:r>
          <a:r>
            <a:rPr lang="en-US" sz="1000" b="1" kern="1200"/>
            <a:t>within 24hrs </a:t>
          </a:r>
          <a:r>
            <a:rPr lang="en-US" sz="1000" kern="1200"/>
            <a:t>of the incident being reported.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Identify actions that are required to rectify the incident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Create the relevant actions</a:t>
          </a:r>
        </a:p>
      </dsp:txBody>
      <dsp:txXfrm rot="-5400000">
        <a:off x="816782" y="3304754"/>
        <a:ext cx="5575569" cy="684392"/>
      </dsp:txXfrm>
    </dsp:sp>
    <dsp:sp modelId="{F21073C5-FE7F-45A2-8BD5-FE18F32D8159}">
      <dsp:nvSpPr>
        <dsp:cNvPr id="0" name=""/>
        <dsp:cNvSpPr/>
      </dsp:nvSpPr>
      <dsp:spPr>
        <a:xfrm rot="5400000">
          <a:off x="-175024" y="4528372"/>
          <a:ext cx="1166831" cy="8167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Investigation Approval</a:t>
          </a:r>
        </a:p>
      </dsp:txBody>
      <dsp:txXfrm rot="-5400000">
        <a:off x="2" y="4761738"/>
        <a:ext cx="816781" cy="350050"/>
      </dsp:txXfrm>
    </dsp:sp>
    <dsp:sp modelId="{B76EDD41-46CC-43DE-B492-B2B786455EA4}">
      <dsp:nvSpPr>
        <dsp:cNvPr id="0" name=""/>
        <dsp:cNvSpPr/>
      </dsp:nvSpPr>
      <dsp:spPr>
        <a:xfrm rot="5400000">
          <a:off x="3243858" y="1926270"/>
          <a:ext cx="758440" cy="56125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 the incident page go to the review tab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Click "Add" in the Manager Review section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Identify whether the incident can be closed or if more information is required</a:t>
          </a:r>
        </a:p>
      </dsp:txBody>
      <dsp:txXfrm rot="-5400000">
        <a:off x="816782" y="4390370"/>
        <a:ext cx="5575569" cy="684392"/>
      </dsp:txXfrm>
    </dsp:sp>
    <dsp:sp modelId="{CC08A549-ACE1-4DE9-A32D-168AFF56AEF5}">
      <dsp:nvSpPr>
        <dsp:cNvPr id="0" name=""/>
        <dsp:cNvSpPr/>
      </dsp:nvSpPr>
      <dsp:spPr>
        <a:xfrm rot="5400000">
          <a:off x="-175024" y="5613988"/>
          <a:ext cx="1166831" cy="8167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Close the Incident</a:t>
          </a:r>
        </a:p>
      </dsp:txBody>
      <dsp:txXfrm rot="-5400000">
        <a:off x="2" y="5847354"/>
        <a:ext cx="816781" cy="350050"/>
      </dsp:txXfrm>
    </dsp:sp>
    <dsp:sp modelId="{265F9719-B835-4A9F-BD96-01F2B25AA91E}">
      <dsp:nvSpPr>
        <dsp:cNvPr id="0" name=""/>
        <dsp:cNvSpPr/>
      </dsp:nvSpPr>
      <dsp:spPr>
        <a:xfrm rot="5400000">
          <a:off x="3243858" y="3011886"/>
          <a:ext cx="758440" cy="56125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Navigate to the Stage area and click on the right arrow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On the pop up, click on the right arrow again to confirm.</a:t>
          </a:r>
        </a:p>
      </dsp:txBody>
      <dsp:txXfrm rot="-5400000">
        <a:off x="816782" y="5475986"/>
        <a:ext cx="5575569" cy="684392"/>
      </dsp:txXfrm>
    </dsp:sp>
    <dsp:sp modelId="{01A37A12-DA2B-48EE-9F92-A7AA2A1FABFA}">
      <dsp:nvSpPr>
        <dsp:cNvPr id="0" name=""/>
        <dsp:cNvSpPr/>
      </dsp:nvSpPr>
      <dsp:spPr>
        <a:xfrm rot="5400000">
          <a:off x="-168237" y="6704393"/>
          <a:ext cx="1166831" cy="81678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Adding progress notes and closing Actions</a:t>
          </a:r>
        </a:p>
      </dsp:txBody>
      <dsp:txXfrm rot="-5400000">
        <a:off x="6789" y="6937759"/>
        <a:ext cx="816781" cy="350050"/>
      </dsp:txXfrm>
    </dsp:sp>
    <dsp:sp modelId="{001AD74C-516C-41DC-AC1E-33AD79A4FA4E}">
      <dsp:nvSpPr>
        <dsp:cNvPr id="0" name=""/>
        <dsp:cNvSpPr/>
      </dsp:nvSpPr>
      <dsp:spPr>
        <a:xfrm rot="5400000">
          <a:off x="3243858" y="4097502"/>
          <a:ext cx="758440" cy="56125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Find the action in the Actions area of the dashboard, or the Actions register on the left hand column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Click on action title to bring up more information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On the Comments tab, write and progress notes and click the "Comment" button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When the action is finished, click the "Mark as Complete" button and write details, then Save</a:t>
          </a:r>
        </a:p>
      </dsp:txBody>
      <dsp:txXfrm rot="-5400000">
        <a:off x="816782" y="6561602"/>
        <a:ext cx="5575569" cy="6843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2024-09-29T22:22:00Z</dcterms:created>
  <dcterms:modified xsi:type="dcterms:W3CDTF">2024-09-29T22:22:00Z</dcterms:modified>
</cp:coreProperties>
</file>